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546c" w14:textId="8cf5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27-12 "2025-2027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Мағжан ауылдық округінің бюджетін бекіту туралы" 2025 жылғы 12 мамырдағы № 27-12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Мағжан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79 479,3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3 686,2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75 713,1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79 795,3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-316,0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316,0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316,0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