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0381" w14:textId="3070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2024 жылғы 30 желтоқсандағы "2025 - 2027 жылдарға арналған Күркелі ауылдық округінің бюджеті туралы" № 260/28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17 сәуірдегі № 297/32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2024 жылғы 30 желтоқсандағы "2025 - 2027 жылдарға арналған Күркелі ауылдық округінің бюджеті туралы" № 260/28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Күркелі ауылдық округінің бюджеті тиісінше 1, 2, 3 - қосымшаға сәйкес, соның ішінде 2025 жылға өзгерістермен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44349,0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39598,0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47449,0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-3100,0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3100,0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Күркелі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жұмыстарғажәнекөрсетілетін қызметтергесалынатынiшкiсалықтар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ресурстардыпайдаланғаныүшiнтүсетiнтүсiмдер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Жергіліктідеңгейдеденешынықтыру-сауықтыружәнеспорттықіс-шаралардыөткізу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