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d9c0" w14:textId="098d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122 "Амангелді ауданы ауылының, ауылдық округтерінің 2025 – 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2025 жылғы 10 желтоқсандағы № 184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2025 - 2027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188 668,5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52 741,0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530,0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135 197,5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201 476,6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- 12 808,1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12 808,1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Амантоғай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63 710,2 мың теңге, оның iшiнде: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13 159,1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50 551,1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66 163,7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- 2 453,5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2 453,5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Ақсай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172 464,7 мың теңге, оның iшiнде: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4 454,0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168 010,7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176 024,2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- 3 559,5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3 559,5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Байғабыл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39 055,1 мың теңге, оның iшiнде: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2 366,2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48,8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36 640,1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40 314,8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- 1 259,7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1 259,7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Қарасу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36 523,8 мың теңге, оның iшiнде: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4 602,0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31 878,8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38 311,8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- 1 788,0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1 788,0 мың теңге.";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Құмкешу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27 112,0 мың теңге, оның iшiнде: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1 591,0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25 521,0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27 775,4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- 663,4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- 663,4 мың теңге.";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Тасты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210 781,9 мың теңге, оның iшiнде: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12 602,0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284,0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197 895,9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211 640,1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- 858,2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858,2 мың теңге.";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Үрпек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37 354,9 мың теңге, оның iшiнде: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8 091,9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29 263,0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42 726,9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- 5 372,0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5 372,0 мың теңге.";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Үштоғай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30 567,0 мың теңге, оның iшiнде: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3 459,7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124,1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26 983,2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31 124,9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- 557,9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557,9 мың теңге.".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М.С. Сакетов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желтоқсан 2025 жыл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2025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2025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2025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пуылдық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2025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9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2025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0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2025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1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2025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2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2025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3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2025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1 058.4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Елдімекендердіабаттандыруменкөгалдандыру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