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35b6" w14:textId="fa03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10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жерінен жалпы көлемі 0,3616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