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563f" w14:textId="7315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орындалуы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2025 жылғы 2 қыркүйектегі № 69/03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бұзушылықтар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жұмыстардың түрлері және қоғамдық жұмыстар орындалуы тиіс ұйымдардың тізбесі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тарту түріндегі жазалардың орындалуын бақылауды жүзеге асыратын уәкілетті орган болып "Саран қаласының тұрғын үй-коммуналдық шаруашылығы, жолаушылар көлігі және автомобиль жолдары бөлімі" мемлекеттік мекемесі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Саран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2025 жылғы 1 қыркүйектен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 поселкесі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 үй-коммуналдық шаруашылығы, жолаушылар көлігі және автомобиль жолдары бөлімі"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