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b8bf" w14:textId="a2a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желтоқсаңдағы № 28-15-VIII "2025-2027 жылдарға арналған Бородулиха ауданы Переменовка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Переменовка ауылдық округінің бюджеті туралы" 2024 жылғы 30 желтоқсаңдағы № 28-15-VІII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42753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29524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13229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53743,3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-10990,3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10990,3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10990,3 мың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Переменовка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