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9876" w14:textId="59b9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2024 жылғы 30 желтоқсандағы № 28-14-VIII "2025-2027 жылдарға арналған Бородулиха ауданы Новошульба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9 шілдедегі № 34-13-VIII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"2025-2027 жылдарға арналған Бородулиха ауданы Новошульба ауылдық округінің бюджеті туралы" 2024 жылғы 30 желтоқсандағы № 28-14-VIІІ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Новошульба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155054 мың теңге, соның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33762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100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121192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304663,4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-149609,4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149609,4 мың теңге, соның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149609,4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Новошульба ауылдық округінің бюджетінде аудандық бюджеттен 45422 мың теңге сомасында ағымдағы нысаналы трансферттер көзделсін.";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34-13-VIII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Новошульба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57196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