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92e2" w14:textId="92f9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385 "2025-2027 жылдарға арналған Монке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412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385 "2025-2027 жылдарға арналған Монке би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тақырыбы келесідей жаңа редакцияда жазылсын: "2025-2027 жылдарға арналған Мөңке би ауылдық округ бюджетін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Мөңке би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- 53111,0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42887,0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53549,4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-438,4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438,4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438,4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42814,0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Мөңке би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Мөңке би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