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8c9b4" w14:textId="868c9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2025 жылғы 2 мамырдағы № 308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Қарғалы аудандық мәслихатының кейбір шешімдерінің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мамырдағы № 308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аудандық мәслихатының күші жойылды деп танылған кейбір шешімдерінің тізбесі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Ақтөбе облысы Қарғалы аудандық мәслихатының 2023 жылғы 16 қаңтардағы № 239 "Қарғалы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Ақтөбе облысы Қарғалы аудандық мәслихатының 2023 жылғы 25 мамырдағы № 31 "Қарғалы аудандық мәслихатының 2023 жылғы 16 қаңтардағы № 239 "Қарғалы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Ақтөбе облысы Қарғалы аудандық мәслихатының 2023 жылғы 20 желтоқсандағы № 102 "Қарғалы аудандық мәслихатының 2023 жылғы 16 қаңтардағы № 239 "Қарғалы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Ақтөбе облысы Қарғалы аудандық мәслихатының 2024 жылғы 20 наурыздағы № 144 "Қарғалы ауданы бойынша 2024-2025 жылдарға арналған жайылымдарды басқару және оларды пайдалану жөніндегі жоспарын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Ақтөбе облысы Қарғалы аудандық мәслихатының 2022 жылғы 31 наурыздағы № 120 "Қарғалы ауданының елді мекендері аумағындағы бөлек жергілікті қоғамдастық жиындарын өткізу және жергілікті қоғамдастық жиынына қатысу үшін ауыл, көше, көппәтерлі тұрғын үй тұрғындары өкілдерінің санын айқындау тәртібін бекіту туралы" шешімі.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