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692ca" w14:textId="ee692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2023 жылғы 22 желтоқсандағы № 11-2 "Теректі ауданының ауылдық округтерінің 2024-2026 жылдарға арналған бюджеттерін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2024 жылғы 14 мамырдағы № 15-2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Теректі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Теректі аудандық мәслихатының 2023 жылғы 22 желтоқсандағы № 11-2 "Теректі ауданының ауылдық округтерінің 2024-2026 жылдарға арналған бюджеттерін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2024-2026 жылдарға арналған Теректі ауданының Ақсоғым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45 610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43 210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шығындар – 47 184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-1 574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1 574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1 574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 2024-2026 жылдарға арналған Теректі ауданының Богдановка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55 903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2 870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52 933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57 967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-2 064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2 064 мың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2 064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 2024-2026 жылдарға арналған Теректі ауданының Подстепный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129 462 мың теңге: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51 300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78 162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155 565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-26 103 мың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26 103 мың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26 103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 2024-2026 жылдарға арналған Теректі ауданының Приречный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42 247 мың теңге: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1 630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40 617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45 791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-3 544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3 544 мың теңге: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3 544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 2024-2026 жылдарға арналған Теректі ауданының Шағатай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51 061 мың теңге: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3 530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47 531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53 482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-2 421 мың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2 421 мың теңге: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2 421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 2024-2026 жылдарға арналған Теректі ауданының Шалқар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45 567 мың теңге: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2 440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43 127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47 762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-2 195 мың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2 195 мың теңге: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2 195 мың теңге.";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енгізіледі.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4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Ақжайық ауылдық округінің бюджеті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7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Ақсоғым ауылдық округінің бюджеті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3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Аңқаты ауылдық округінің бюджеті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33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Богдановка ауылдық округінің бюджеті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36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Долин ауылдық округінің бюджеті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139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Подстепный ауылдық округінің бюджеті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142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Приречный ауылдық округінің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14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Теректі ауылдық округінің бюджеті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14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Шағатай ауылдық округінің бюджеті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152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Шалқар ауылдық округінің бюджеті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