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83c7" w14:textId="4d28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аумағында жергілікті масштабт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24 жылғы 12 сәуірдегі № 6 шешімі. Күші жойылды - Солтүстік Қазақстан облысы Шал ақын ауданы әкімінің 2024 жылғы 18 маусым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әкімінің 18.06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 сипаттағы төтенше жағдайлардың сыныптамасын белгілеу туралы" Қазақстан Республикасы Төтенше жағдайлар министрінің міндетін атқарушысының 201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төтенше жағдайлардың алдын алу және оларды жою жөніндегі комиссиясының кезектен тыс отырысының 2024 жылғы 04 сәуірдегі № 4 хаттамасы негізінде, Солтүстік Қазақстан облысы Шал ақы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аумағында жергілікті масштабт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ға басшысы болып Солтүстік Қазақстан облысы Шал ақын ауданы әкімінің жетекшілік ететін орынбасар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Шал ақын ауданы әкімінің жетекшілік ететін бағыты бойынша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4 жылғы 04 сәуір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. Смағ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