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4cd2" w14:textId="9764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Бәйгеқұм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Бәйгеқұм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185 827,2 мың теңге, оның ішінде: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7 030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178 797,2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188 532,1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- 2 704,9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2 704,9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2 704,9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Бәйгеқұм ауылдық округінің бюджетіне берілетін субвенциялар көлемі 100 624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51 548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