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36b7" w14:textId="cc83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қоғамының филиалына - Жобаларды басқару дирекциясына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 мамырдағы № 2048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қоғамының филиалына - Жобаларды басқару дирекциясына төменде көрсетілген: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қаласы, Абай ауданында орналасқан талшықты-оптикалық желілерді тарту үшін алаңы 0,0835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қаласы, Қаратау ауданында орналасқан талшықты-оптикалық желілерді тарту үшін алаңы 0,0728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қаласы, Абай ауданында орналасқан талшықты-оптикалық желілерді тарту үшін алаңы 0,0302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Шымкент қаласы, Абай ауданында орналасқан талшықты-оптикалық желілерді тарту үшін алаңы 0,0233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Шымкент қаласы, Абай ауданында орналасқан талшықты-оптикалық желілерді тарту үшін алаңы 0,0590 га жер учаскелеріне меншік иелері мен жер пайдаланушылардан алып қоймай 2034 жылдың 31 наурызына дейін қауымдық сервитут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сәулет, қала құрылысы және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Қ. Асыловқа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