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216b" w14:textId="6002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"Мобайл Телеком-Сервис"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2023 жылғы 16 мамырдағы № 133 қаулысы</w:t>
      </w:r>
    </w:p>
    <w:p>
      <w:pPr>
        <w:spacing w:after="0"/>
        <w:ind w:left="0"/>
        <w:jc w:val="both"/>
      </w:pPr>
      <w:bookmarkStart w:name="z1" w:id="0"/>
      <w:r>
        <w:rPr>
          <w:rFonts w:ascii="Times New Roman"/>
          <w:b w:val="false"/>
          <w:i w:val="false"/>
          <w:color w:val="000000"/>
          <w:sz w:val="28"/>
        </w:rPr>
        <w:t xml:space="preserve">
      "Мобайл Телеком - Сервис" жауапкершілігі шектеулі серіктестігінің өтінішін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 әкімдігі ҚАУЛЫ ЕТЕДІ:</w:t>
      </w:r>
    </w:p>
    <w:bookmarkEnd w:id="0"/>
    <w:bookmarkStart w:name="z2" w:id="1"/>
    <w:p>
      <w:pPr>
        <w:spacing w:after="0"/>
        <w:ind w:left="0"/>
        <w:jc w:val="both"/>
      </w:pPr>
      <w:r>
        <w:rPr>
          <w:rFonts w:ascii="Times New Roman"/>
          <w:b w:val="false"/>
          <w:i w:val="false"/>
          <w:color w:val="000000"/>
          <w:sz w:val="28"/>
        </w:rPr>
        <w:t>
      1. "Мобайл Телеком-Сервис" жауапкершілігі шектеулі серіктестігіне талшықты-оптикалық байланыс желісін жүргізу және пайдалану мақсатында Қазығұрт ауданы, Шарбұлақ ауылы округі аумағында орналасқан барлығы 0,064 гектар жайылым жер учаскесіне,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