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a089" w14:textId="627a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2022 жылғы 26 желтоқсандағы № 32/162-VII "2023-2025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2023 жылғы 1 қарашадағы № 9/56-VІІІ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қалалық бюджет туралы" Арыс қалалық мәслихатының 2022 жылғы 26 желтоқсандағы № 32/162-VII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Арыс қаласының 2023-2025 жылдарға арналған қалалық бюджеті тиісінше 1, 2 және 3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11 146 423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3 502 465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66 705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120 335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7 456 918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11 344 971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15 094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- 213 642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213 642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198 549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9/56-VІІІ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32/162- VІІ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сумен жабдықтау және су бұру жүйелерін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099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9/56-VІІІ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32/162-VІІ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бюджеттік даму бағдарламаларының бюджеттік инвестициялық жобалар мен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"Ауы,л-Ел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