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623e9" w14:textId="ed623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Шал ақын ауданы мәслихатының 2022 жылғы 30 желтоқсандағы № 28/16 "2023-2025 жылдарға арналған Шал ақын ауданы Юбилейный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Шал ақын ауданы мәслихатының 2023 жылғы 8 карашадағы № 9/14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Шал ақын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Шал ақын ауданы мәслихатының "2023-2025 жылдарға арналған Шал ақын ауданы Юбилейный ауылдық округінің бюджетін бекіту туралы" 2022 жылғы 30 желтоқсандағы № 28/16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Шал акын ауданы Юбилейный ауылдық округінің бюджеті тиісінше 1, 2, 3-қосымшаларға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37 461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5 330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32 131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38 329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-868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868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Шал ақын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Жанғожинов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 ақын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28/16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Шал ақын ауданы Юбилейный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