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6412" w14:textId="2b86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Сатай ауылы әкімінің 2023 жылғы 6 наурыздағы № 2 шешімі. Күші жойылды - Қостанай облысы Ұзынкөл ауданы Сатай ауылы әкімінің 2023 жылғы 12 шілдедегі №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Сатай ауылы әкімінің 12.07.2023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Ұзынкөл аудандық аумақтық инспекциясы" мемлекеттік мекемесі бас мемлекеттік ветеринариялық-санитариялық инспекторының № 31 ұсынысы негізінде Ұзынкөл ауданы Сатай ауылы әкімі ШЕШІМ ҚАБЫЛДАДЫ:</w:t>
      </w:r>
    </w:p>
    <w:bookmarkStart w:name="z5" w:id="1"/>
    <w:p>
      <w:pPr>
        <w:spacing w:after="0"/>
        <w:ind w:left="0"/>
        <w:jc w:val="both"/>
      </w:pPr>
      <w:r>
        <w:rPr>
          <w:rFonts w:ascii="Times New Roman"/>
          <w:b w:val="false"/>
          <w:i w:val="false"/>
          <w:color w:val="000000"/>
          <w:sz w:val="28"/>
        </w:rPr>
        <w:t>
      1. Қостанай облысы Ұзынкөл ауданы Сатай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Ұзынкөл аудандық аумақтық инспекциясы" мемлекеттік мекемесіне (келесім бойынша), Қазақстан Республикасы Денсаулық сақтау министрлігі санитарлық-эпидемиологиялық бақылау комитеті Қостанай обылысының санитарлық-эпидемиологиялық бақылау департаментінің Ұзынкөл аудандық санитарлық-эпидемиологиялық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жеткізуге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"Ұзынкөл ауданының Сатай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Сатай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Новотеева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