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4bf0" w14:textId="62b4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Жөлек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Жөлек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132 625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–168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128 339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133 135,1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510,1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Жөлек ауылдық округ бюджетіне берілетін бюджеттік субвенциялар көлемі 63 284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