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2f2c" w14:textId="3fa2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Өнеркәсіп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 қазандағы № 15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Өнеркәсіп және құрылыс министрлігінің Өнеркәсіп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w:t>
      </w:r>
    </w:p>
    <w:bookmarkEnd w:id="2"/>
    <w:bookmarkStart w:name="z4" w:id="3"/>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Индустриялық даму комитеті" республикалық мемлекеттік мекемесінің ережесін бекіту туралы" Қазақстан Республикасы Индустрия және инфрақұрылымдық даму министрінің міндетін атқарушының 2020 жылғы 28 қазандағы № 561 </w:t>
      </w:r>
      <w:r>
        <w:rPr>
          <w:rFonts w:ascii="Times New Roman"/>
          <w:b w:val="false"/>
          <w:i w:val="false"/>
          <w:color w:val="000000"/>
          <w:sz w:val="28"/>
        </w:rPr>
        <w:t>бұйрығының;</w:t>
      </w:r>
    </w:p>
    <w:bookmarkEnd w:id="3"/>
    <w:bookmarkStart w:name="z5"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өзгерістер мен толықтырулар енгізілген кейбір бұйрықтары тізбесінің </w:t>
      </w:r>
      <w:r>
        <w:rPr>
          <w:rFonts w:ascii="Times New Roman"/>
          <w:b w:val="false"/>
          <w:i w:val="false"/>
          <w:color w:val="000000"/>
          <w:sz w:val="28"/>
        </w:rPr>
        <w:t>6-тармағының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бекітілді</w:t>
            </w:r>
          </w:p>
        </w:tc>
      </w:tr>
    </w:tbl>
    <w:bookmarkStart w:name="z12" w:id="10"/>
    <w:p>
      <w:pPr>
        <w:spacing w:after="0"/>
        <w:ind w:left="0"/>
        <w:jc w:val="left"/>
      </w:pPr>
      <w:r>
        <w:rPr>
          <w:rFonts w:ascii="Times New Roman"/>
          <w:b/>
          <w:i w:val="false"/>
          <w:color w:val="000000"/>
        </w:rPr>
        <w:t xml:space="preserve"> "Қазақстан Республикасының Өнеркәсіп және құрылыс министрлігінің Өнеркәсіп комитеті" республикалық мемлекеттік мекемесінің ережесі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Республикасының Өнеркәсіп және құрылыс министрлігінің Өнеркәсіп комитеті" республикалық мемлекеттік мекемесі (бұдан әрі – Комитет) Қазақстан Республикасының Өнеркәсіп және құрылыс министрлігінің (бұдан әрі – Министрлік) ведомствосы болып табылады және өз құзыреті шегінде өнеркәсіп: тау-кен металлургия кешені; машина жасау; көмір, химия, жеңiл (ауыл шаруашылығы жануарларының терісі мен жүнін өңдеуден басқа), ағаш өңдеу және жиһаз өнеркәсiбi; құрылыс материалдарының өндiрiсi; машиналар мен жабдықтардың қауiпсiздiгi; салалық бағытына сәйкес химия өнiмiнiң қауiпсiздiгi; өзіндік ерекшелігі бар тауарларды бақылау; жекелеген қызмет және тауар түрлерін лицензиялау; энергия үнемдеу және энергия тиімділігін арттыру; бағалы металдар өндірісі және бағалы металдар мен асыл тастар айналымы; құрамында бағалы металдар бар шикізат тауарлары; зергерлік және басқа да бұйымдар салаларында басшылықты және реттелетін салаларда тауарларды таңбалау және қадағалау саласында жалпы үйлестіруді жүзеге асырады.</w:t>
      </w:r>
    </w:p>
    <w:bookmarkEnd w:id="12"/>
    <w:bookmarkStart w:name="z15"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5"/>
    <w:bookmarkStart w:name="z18" w:id="1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1" w:id="19"/>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Қабанбай батыр даңғылы, 32/1, "Транспорт Тауэр" ғимараты.</w:t>
      </w:r>
    </w:p>
    <w:bookmarkEnd w:id="19"/>
    <w:bookmarkStart w:name="z22" w:id="20"/>
    <w:p>
      <w:pPr>
        <w:spacing w:after="0"/>
        <w:ind w:left="0"/>
        <w:jc w:val="both"/>
      </w:pPr>
      <w:r>
        <w:rPr>
          <w:rFonts w:ascii="Times New Roman"/>
          <w:b w:val="false"/>
          <w:i w:val="false"/>
          <w:color w:val="000000"/>
          <w:sz w:val="28"/>
        </w:rPr>
        <w:t>
      9. Комитеттің толық атауы – "Қазақстан Республикасының Өнеркәсіп және құрылыс министрлігінің Өнеркәсіп комитеті" республикалық мемлекеттік мекемесі.</w:t>
      </w:r>
    </w:p>
    <w:bookmarkEnd w:id="20"/>
    <w:bookmarkStart w:name="z23"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4" w:id="2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3"/>
    <w:bookmarkStart w:name="z26" w:id="2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
    <w:bookmarkStart w:name="z27" w:id="25"/>
    <w:p>
      <w:pPr>
        <w:spacing w:after="0"/>
        <w:ind w:left="0"/>
        <w:jc w:val="left"/>
      </w:pPr>
      <w:r>
        <w:rPr>
          <w:rFonts w:ascii="Times New Roman"/>
          <w:b/>
          <w:i w:val="false"/>
          <w:color w:val="000000"/>
        </w:rPr>
        <w:t xml:space="preserve"> 2-тарау. Комитеттің мақсаттары, құқықтары мен міндеттері, функциялары</w:t>
      </w:r>
    </w:p>
    <w:bookmarkEnd w:id="25"/>
    <w:bookmarkStart w:name="z28" w:id="26"/>
    <w:p>
      <w:pPr>
        <w:spacing w:after="0"/>
        <w:ind w:left="0"/>
        <w:jc w:val="both"/>
      </w:pPr>
      <w:r>
        <w:rPr>
          <w:rFonts w:ascii="Times New Roman"/>
          <w:b w:val="false"/>
          <w:i w:val="false"/>
          <w:color w:val="000000"/>
          <w:sz w:val="28"/>
        </w:rPr>
        <w:t>
      13. Мақсаттары:</w:t>
      </w:r>
    </w:p>
    <w:bookmarkEnd w:id="26"/>
    <w:bookmarkStart w:name="z29" w:id="27"/>
    <w:p>
      <w:pPr>
        <w:spacing w:after="0"/>
        <w:ind w:left="0"/>
        <w:jc w:val="both"/>
      </w:pPr>
      <w:r>
        <w:rPr>
          <w:rFonts w:ascii="Times New Roman"/>
          <w:b w:val="false"/>
          <w:i w:val="false"/>
          <w:color w:val="000000"/>
          <w:sz w:val="28"/>
        </w:rPr>
        <w:t>
      1) өнеркәсіптік саясатты қалыптастыруға және іске асыруға қатысады;</w:t>
      </w:r>
    </w:p>
    <w:bookmarkEnd w:id="27"/>
    <w:bookmarkStart w:name="z30" w:id="28"/>
    <w:p>
      <w:pPr>
        <w:spacing w:after="0"/>
        <w:ind w:left="0"/>
        <w:jc w:val="both"/>
      </w:pPr>
      <w:r>
        <w:rPr>
          <w:rFonts w:ascii="Times New Roman"/>
          <w:b w:val="false"/>
          <w:i w:val="false"/>
          <w:color w:val="000000"/>
          <w:sz w:val="28"/>
        </w:rPr>
        <w:t>
      2) өнеркәсіптің: тау-кен металлургия, көмір, машина жасау, химия, жеңіл (ауыл шаруашылығы жануарларының терісі мен жүнін өңдеуден басқа), ағаш өңдеу өнеркәсібі, құрылыс материалдары өндірісі салаларын дамыту бойынша мемлекеттік ынталандаруды қалыптастыруға және іске асыруға қатысу;</w:t>
      </w:r>
    </w:p>
    <w:bookmarkEnd w:id="28"/>
    <w:bookmarkStart w:name="z31" w:id="29"/>
    <w:p>
      <w:pPr>
        <w:spacing w:after="0"/>
        <w:ind w:left="0"/>
        <w:jc w:val="both"/>
      </w:pPr>
      <w:r>
        <w:rPr>
          <w:rFonts w:ascii="Times New Roman"/>
          <w:b w:val="false"/>
          <w:i w:val="false"/>
          <w:color w:val="000000"/>
          <w:sz w:val="28"/>
        </w:rPr>
        <w:t>
      3) өзіндік ерекшелігі бар тауарларды бақылау саласындағы мемлекеттік саясатты қалыптастыруға және іске асыруға қатысу;</w:t>
      </w:r>
    </w:p>
    <w:bookmarkEnd w:id="29"/>
    <w:bookmarkStart w:name="z32" w:id="30"/>
    <w:p>
      <w:pPr>
        <w:spacing w:after="0"/>
        <w:ind w:left="0"/>
        <w:jc w:val="both"/>
      </w:pPr>
      <w:r>
        <w:rPr>
          <w:rFonts w:ascii="Times New Roman"/>
          <w:b w:val="false"/>
          <w:i w:val="false"/>
          <w:color w:val="000000"/>
          <w:sz w:val="28"/>
        </w:rPr>
        <w:t>
      4) тау-кен және химия өндірістерін пайдалану, уларды өндіру, өңдеу, сатып алу, сақтау, өткізу, пайдалану, жою және тауарлардың жекелеген түрлерінің экспорты мен импорты жөніндегі қызметті лицензиялауды жүзеге асыру;</w:t>
      </w:r>
    </w:p>
    <w:bookmarkEnd w:id="30"/>
    <w:bookmarkStart w:name="z33" w:id="31"/>
    <w:p>
      <w:pPr>
        <w:spacing w:after="0"/>
        <w:ind w:left="0"/>
        <w:jc w:val="both"/>
      </w:pPr>
      <w:r>
        <w:rPr>
          <w:rFonts w:ascii="Times New Roman"/>
          <w:b w:val="false"/>
          <w:i w:val="false"/>
          <w:color w:val="000000"/>
          <w:sz w:val="28"/>
        </w:rPr>
        <w:t>
      5) энергия үнемдеу және энергия тиімділігін арттыру саласындағы мемлекеттік саясатты қалыптастыру және іске асыру;</w:t>
      </w:r>
    </w:p>
    <w:bookmarkEnd w:id="31"/>
    <w:bookmarkStart w:name="z34" w:id="32"/>
    <w:p>
      <w:pPr>
        <w:spacing w:after="0"/>
        <w:ind w:left="0"/>
        <w:jc w:val="both"/>
      </w:pPr>
      <w:r>
        <w:rPr>
          <w:rFonts w:ascii="Times New Roman"/>
          <w:b w:val="false"/>
          <w:i w:val="false"/>
          <w:color w:val="000000"/>
          <w:sz w:val="28"/>
        </w:rPr>
        <w:t>
      6) реттелетін салалардағы тауарларды таңбалау және қадағалау саласында жалпы үйлестіруді жүзеге асыру.</w:t>
      </w:r>
    </w:p>
    <w:bookmarkEnd w:id="32"/>
    <w:bookmarkStart w:name="z35" w:id="33"/>
    <w:p>
      <w:pPr>
        <w:spacing w:after="0"/>
        <w:ind w:left="0"/>
        <w:jc w:val="both"/>
      </w:pPr>
      <w:r>
        <w:rPr>
          <w:rFonts w:ascii="Times New Roman"/>
          <w:b w:val="false"/>
          <w:i w:val="false"/>
          <w:color w:val="000000"/>
          <w:sz w:val="28"/>
        </w:rPr>
        <w:t>
      14. Құқықтары мен міндеттері:</w:t>
      </w:r>
    </w:p>
    <w:bookmarkEnd w:id="33"/>
    <w:bookmarkStart w:name="z36" w:id="34"/>
    <w:p>
      <w:pPr>
        <w:spacing w:after="0"/>
        <w:ind w:left="0"/>
        <w:jc w:val="both"/>
      </w:pPr>
      <w:r>
        <w:rPr>
          <w:rFonts w:ascii="Times New Roman"/>
          <w:b w:val="false"/>
          <w:i w:val="false"/>
          <w:color w:val="000000"/>
          <w:sz w:val="28"/>
        </w:rPr>
        <w:t>
      1) Комитеттің құқықтары:</w:t>
      </w:r>
    </w:p>
    <w:bookmarkEnd w:id="34"/>
    <w:bookmarkStart w:name="z37" w:id="35"/>
    <w:p>
      <w:pPr>
        <w:spacing w:after="0"/>
        <w:ind w:left="0"/>
        <w:jc w:val="both"/>
      </w:pPr>
      <w:r>
        <w:rPr>
          <w:rFonts w:ascii="Times New Roman"/>
          <w:b w:val="false"/>
          <w:i w:val="false"/>
          <w:color w:val="000000"/>
          <w:sz w:val="28"/>
        </w:rPr>
        <w:t>
      өз құзыреті шегінде құқықтық актілер шығару;</w:t>
      </w:r>
    </w:p>
    <w:bookmarkEnd w:id="35"/>
    <w:bookmarkStart w:name="z38" w:id="36"/>
    <w:p>
      <w:pPr>
        <w:spacing w:after="0"/>
        <w:ind w:left="0"/>
        <w:jc w:val="both"/>
      </w:pPr>
      <w:r>
        <w:rPr>
          <w:rFonts w:ascii="Times New Roman"/>
          <w:b w:val="false"/>
          <w:i w:val="false"/>
          <w:color w:val="000000"/>
          <w:sz w:val="28"/>
        </w:rPr>
        <w:t>
      Министрліктің құрылымдық бөлімшелерінен, Комитеттің ведомстволық бағынысты ұйымдарынан қажетті ақпарат пен материалдарды сұрату және алу (есептер, материалдар);</w:t>
      </w:r>
    </w:p>
    <w:bookmarkEnd w:id="36"/>
    <w:bookmarkStart w:name="z39" w:id="37"/>
    <w:p>
      <w:pPr>
        <w:spacing w:after="0"/>
        <w:ind w:left="0"/>
        <w:jc w:val="both"/>
      </w:pPr>
      <w:r>
        <w:rPr>
          <w:rFonts w:ascii="Times New Roman"/>
          <w:b w:val="false"/>
          <w:i w:val="false"/>
          <w:color w:val="000000"/>
          <w:sz w:val="28"/>
        </w:rPr>
        <w:t>
      Қазақстан Республикасының заңнамасын жетілдіру жөнінде ұсыныстар енгізу;</w:t>
      </w:r>
    </w:p>
    <w:bookmarkEnd w:id="37"/>
    <w:bookmarkStart w:name="z40" w:id="38"/>
    <w:p>
      <w:pPr>
        <w:spacing w:after="0"/>
        <w:ind w:left="0"/>
        <w:jc w:val="both"/>
      </w:pPr>
      <w:r>
        <w:rPr>
          <w:rFonts w:ascii="Times New Roman"/>
          <w:b w:val="false"/>
          <w:i w:val="false"/>
          <w:color w:val="000000"/>
          <w:sz w:val="28"/>
        </w:rPr>
        <w:t>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38"/>
    <w:bookmarkStart w:name="z41" w:id="39"/>
    <w:p>
      <w:pPr>
        <w:spacing w:after="0"/>
        <w:ind w:left="0"/>
        <w:jc w:val="both"/>
      </w:pPr>
      <w:r>
        <w:rPr>
          <w:rFonts w:ascii="Times New Roman"/>
          <w:b w:val="false"/>
          <w:i w:val="false"/>
          <w:color w:val="000000"/>
          <w:sz w:val="28"/>
        </w:rPr>
        <w:t>
      жетекшілік ететін қызмет бағыттары бойынша консультативтік-кеңесші органдарды (жұмыс топтарын, комиссияларды, кеңестерді) құру жөнінде ұсыныстар енгізу;</w:t>
      </w:r>
    </w:p>
    <w:bookmarkEnd w:id="39"/>
    <w:bookmarkStart w:name="z42" w:id="40"/>
    <w:p>
      <w:pPr>
        <w:spacing w:after="0"/>
        <w:ind w:left="0"/>
        <w:jc w:val="both"/>
      </w:pPr>
      <w:r>
        <w:rPr>
          <w:rFonts w:ascii="Times New Roman"/>
          <w:b w:val="false"/>
          <w:i w:val="false"/>
          <w:color w:val="000000"/>
          <w:sz w:val="28"/>
        </w:rPr>
        <w:t>
      негізгі қызмет мәселелері бойынша ведомстволық бағынысты ұйымдардың жұмысын үйлестіру;</w:t>
      </w:r>
    </w:p>
    <w:bookmarkEnd w:id="40"/>
    <w:bookmarkStart w:name="z43" w:id="41"/>
    <w:p>
      <w:pPr>
        <w:spacing w:after="0"/>
        <w:ind w:left="0"/>
        <w:jc w:val="both"/>
      </w:pPr>
      <w:r>
        <w:rPr>
          <w:rFonts w:ascii="Times New Roman"/>
          <w:b w:val="false"/>
          <w:i w:val="false"/>
          <w:color w:val="000000"/>
          <w:sz w:val="28"/>
        </w:rPr>
        <w:t>
      Комитеттің ведомстволық бағынысты ұйымдарынан Министрліктің және Комитеттің бұйрықтары мен тапсырмаларының уақтылы және дәл орындалуын талап ету.</w:t>
      </w:r>
    </w:p>
    <w:bookmarkEnd w:id="41"/>
    <w:bookmarkStart w:name="z44" w:id="42"/>
    <w:p>
      <w:pPr>
        <w:spacing w:after="0"/>
        <w:ind w:left="0"/>
        <w:jc w:val="both"/>
      </w:pPr>
      <w:r>
        <w:rPr>
          <w:rFonts w:ascii="Times New Roman"/>
          <w:b w:val="false"/>
          <w:i w:val="false"/>
          <w:color w:val="000000"/>
          <w:sz w:val="28"/>
        </w:rPr>
        <w:t>
      2) Комитеттің міндеттері:</w:t>
      </w:r>
    </w:p>
    <w:bookmarkEnd w:id="42"/>
    <w:bookmarkStart w:name="z45" w:id="43"/>
    <w:p>
      <w:pPr>
        <w:spacing w:after="0"/>
        <w:ind w:left="0"/>
        <w:jc w:val="both"/>
      </w:pPr>
      <w:r>
        <w:rPr>
          <w:rFonts w:ascii="Times New Roman"/>
          <w:b w:val="false"/>
          <w:i w:val="false"/>
          <w:color w:val="000000"/>
          <w:sz w:val="28"/>
        </w:rPr>
        <w:t>
      басқа мемлекеттік органдармен, жергілікті атқарушы органдармен және ұйымдармен өзара іс-қимылды жүзеге асыру;</w:t>
      </w:r>
    </w:p>
    <w:bookmarkEnd w:id="43"/>
    <w:bookmarkStart w:name="z46" w:id="44"/>
    <w:p>
      <w:pPr>
        <w:spacing w:after="0"/>
        <w:ind w:left="0"/>
        <w:jc w:val="both"/>
      </w:pPr>
      <w:r>
        <w:rPr>
          <w:rFonts w:ascii="Times New Roman"/>
          <w:b w:val="false"/>
          <w:i w:val="false"/>
          <w:color w:val="000000"/>
          <w:sz w:val="28"/>
        </w:rPr>
        <w:t>
      Комитеттің құзыретіне кіретін мәселелер бойынша түсініктемелер, ұсынымдар, нұсқаулар беру және тиісті шешімдер қабылдау;</w:t>
      </w:r>
    </w:p>
    <w:bookmarkEnd w:id="44"/>
    <w:bookmarkStart w:name="z47" w:id="45"/>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45"/>
    <w:bookmarkStart w:name="z48"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46"/>
    <w:bookmarkStart w:name="z49" w:id="47"/>
    <w:p>
      <w:pPr>
        <w:spacing w:after="0"/>
        <w:ind w:left="0"/>
        <w:jc w:val="both"/>
      </w:pPr>
      <w:r>
        <w:rPr>
          <w:rFonts w:ascii="Times New Roman"/>
          <w:b w:val="false"/>
          <w:i w:val="false"/>
          <w:color w:val="000000"/>
          <w:sz w:val="28"/>
        </w:rPr>
        <w:t>
      Комитеттің ведомстволық бағынысты ұйымдарына қатысты әкімшілік-өкімдік және бақылау функцияларын орындау;</w:t>
      </w:r>
    </w:p>
    <w:bookmarkEnd w:id="47"/>
    <w:bookmarkStart w:name="z50" w:id="48"/>
    <w:p>
      <w:pPr>
        <w:spacing w:after="0"/>
        <w:ind w:left="0"/>
        <w:jc w:val="both"/>
      </w:pPr>
      <w:r>
        <w:rPr>
          <w:rFonts w:ascii="Times New Roman"/>
          <w:b w:val="false"/>
          <w:i w:val="false"/>
          <w:color w:val="000000"/>
          <w:sz w:val="28"/>
        </w:rPr>
        <w:t>
      Қазақстан Республикасының қолданыстағы заңнамалық актілерінде көзделген өзге де құқықтар мен міндеттерді жүзеге асыру.</w:t>
      </w:r>
    </w:p>
    <w:bookmarkEnd w:id="48"/>
    <w:bookmarkStart w:name="z51" w:id="49"/>
    <w:p>
      <w:pPr>
        <w:spacing w:after="0"/>
        <w:ind w:left="0"/>
        <w:jc w:val="both"/>
      </w:pPr>
      <w:r>
        <w:rPr>
          <w:rFonts w:ascii="Times New Roman"/>
          <w:b w:val="false"/>
          <w:i w:val="false"/>
          <w:color w:val="000000"/>
          <w:sz w:val="28"/>
        </w:rPr>
        <w:t>
      15. Функциялары:</w:t>
      </w:r>
    </w:p>
    <w:bookmarkEnd w:id="49"/>
    <w:bookmarkStart w:name="z52" w:id="50"/>
    <w:p>
      <w:pPr>
        <w:spacing w:after="0"/>
        <w:ind w:left="0"/>
        <w:jc w:val="both"/>
      </w:pPr>
      <w:r>
        <w:rPr>
          <w:rFonts w:ascii="Times New Roman"/>
          <w:b w:val="false"/>
          <w:i w:val="false"/>
          <w:color w:val="000000"/>
          <w:sz w:val="28"/>
        </w:rPr>
        <w:t>
      1) реттеуші, іске асыру және бақылау функцияларын жүзеге асырады және Комитеттің құзыреті шегінде Министрліктің стратегиялық функцияларын орындауға қатысады;</w:t>
      </w:r>
    </w:p>
    <w:bookmarkEnd w:id="50"/>
    <w:bookmarkStart w:name="z53" w:id="51"/>
    <w:p>
      <w:pPr>
        <w:spacing w:after="0"/>
        <w:ind w:left="0"/>
        <w:jc w:val="both"/>
      </w:pPr>
      <w:r>
        <w:rPr>
          <w:rFonts w:ascii="Times New Roman"/>
          <w:b w:val="false"/>
          <w:i w:val="false"/>
          <w:color w:val="000000"/>
          <w:sz w:val="28"/>
        </w:rPr>
        <w:t>
      2) адам мен азаматтың құқықтары мен бостандықтарын қозғайтын нормативтік құқықтық актілерді қоспағанда, Комитеттің құзыреті шегінде және Қазақстан Республикасы Өнеркәсіп және құрылыс министрінің бұйрықтарында оларды бекіту бойынша тікелей құзыреті болған кезде нормативтік құқықтық актілерді бекітеді;</w:t>
      </w:r>
    </w:p>
    <w:bookmarkEnd w:id="51"/>
    <w:bookmarkStart w:name="z54" w:id="52"/>
    <w:p>
      <w:pPr>
        <w:spacing w:after="0"/>
        <w:ind w:left="0"/>
        <w:jc w:val="both"/>
      </w:pPr>
      <w:r>
        <w:rPr>
          <w:rFonts w:ascii="Times New Roman"/>
          <w:b w:val="false"/>
          <w:i w:val="false"/>
          <w:color w:val="000000"/>
          <w:sz w:val="28"/>
        </w:rPr>
        <w:t>
      3) Комитеттің құзыреті шегінде халықаралық ынтымақтастықты жүзеге асырады;</w:t>
      </w:r>
    </w:p>
    <w:bookmarkEnd w:id="52"/>
    <w:bookmarkStart w:name="z55" w:id="53"/>
    <w:p>
      <w:pPr>
        <w:spacing w:after="0"/>
        <w:ind w:left="0"/>
        <w:jc w:val="both"/>
      </w:pPr>
      <w:r>
        <w:rPr>
          <w:rFonts w:ascii="Times New Roman"/>
          <w:b w:val="false"/>
          <w:i w:val="false"/>
          <w:color w:val="000000"/>
          <w:sz w:val="28"/>
        </w:rPr>
        <w:t>
      4) өз құзыреті шегінде нормативтік құқықтық актілерді әзірлейді, әзірлеуге қатысады және келіседі;</w:t>
      </w:r>
    </w:p>
    <w:bookmarkEnd w:id="53"/>
    <w:bookmarkStart w:name="z56" w:id="54"/>
    <w:p>
      <w:pPr>
        <w:spacing w:after="0"/>
        <w:ind w:left="0"/>
        <w:jc w:val="both"/>
      </w:pPr>
      <w:r>
        <w:rPr>
          <w:rFonts w:ascii="Times New Roman"/>
          <w:b w:val="false"/>
          <w:i w:val="false"/>
          <w:color w:val="000000"/>
          <w:sz w:val="28"/>
        </w:rPr>
        <w:t>
      5) халықаралық шарттардан туындайтын Қазақстан Республикасының міндеттемелерінің орындалуын қамтамасыз етеді және құқықтарын жүзеге асырады, сондай-ақ Комитет құзыреті шегінде олардың міндеттемелерін басқа халықаралық шарттар қатысушыларының орындауына бақылау жүргізуге қатысады;</w:t>
      </w:r>
    </w:p>
    <w:bookmarkEnd w:id="54"/>
    <w:bookmarkStart w:name="z57" w:id="55"/>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5"/>
    <w:bookmarkStart w:name="z58" w:id="56"/>
    <w:p>
      <w:pPr>
        <w:spacing w:after="0"/>
        <w:ind w:left="0"/>
        <w:jc w:val="both"/>
      </w:pPr>
      <w:r>
        <w:rPr>
          <w:rFonts w:ascii="Times New Roman"/>
          <w:b w:val="false"/>
          <w:i w:val="false"/>
          <w:color w:val="000000"/>
          <w:sz w:val="28"/>
        </w:rPr>
        <w:t>
      7) соттарға Қазақстан Республикасының заңнамасына сәйкес талап-арыздар береді;</w:t>
      </w:r>
    </w:p>
    <w:bookmarkEnd w:id="56"/>
    <w:bookmarkStart w:name="z59" w:id="57"/>
    <w:p>
      <w:pPr>
        <w:spacing w:after="0"/>
        <w:ind w:left="0"/>
        <w:jc w:val="both"/>
      </w:pPr>
      <w:r>
        <w:rPr>
          <w:rFonts w:ascii="Times New Roman"/>
          <w:b w:val="false"/>
          <w:i w:val="false"/>
          <w:color w:val="000000"/>
          <w:sz w:val="28"/>
        </w:rPr>
        <w:t>
      8) өз құзыреті шегінде әкiмшiлiк құқық бұзушылық туралы iстердi қарайды және әкiмшiлiк құқық бұзушылықтар үшін әкiмшiлiк жазалар қолданады;</w:t>
      </w:r>
    </w:p>
    <w:bookmarkEnd w:id="57"/>
    <w:bookmarkStart w:name="z60" w:id="58"/>
    <w:p>
      <w:pPr>
        <w:spacing w:after="0"/>
        <w:ind w:left="0"/>
        <w:jc w:val="both"/>
      </w:pPr>
      <w:r>
        <w:rPr>
          <w:rFonts w:ascii="Times New Roman"/>
          <w:b w:val="false"/>
          <w:i w:val="false"/>
          <w:color w:val="000000"/>
          <w:sz w:val="28"/>
        </w:rPr>
        <w:t>
      9) реттеудің тиісті салаларында реттеушілік әсерді талдауды жүргізеді;</w:t>
      </w:r>
    </w:p>
    <w:bookmarkEnd w:id="58"/>
    <w:bookmarkStart w:name="z61" w:id="59"/>
    <w:p>
      <w:pPr>
        <w:spacing w:after="0"/>
        <w:ind w:left="0"/>
        <w:jc w:val="both"/>
      </w:pPr>
      <w:r>
        <w:rPr>
          <w:rFonts w:ascii="Times New Roman"/>
          <w:b w:val="false"/>
          <w:i w:val="false"/>
          <w:color w:val="000000"/>
          <w:sz w:val="28"/>
        </w:rPr>
        <w:t>
      10) мемлекеттік бақылау жүзеге асырылатын тиісті салада (аяда) мемлекеттік бақылау саласындағы мемлекеттік саясатты іске асырады;</w:t>
      </w:r>
    </w:p>
    <w:bookmarkEnd w:id="59"/>
    <w:bookmarkStart w:name="z62" w:id="60"/>
    <w:p>
      <w:pPr>
        <w:spacing w:after="0"/>
        <w:ind w:left="0"/>
        <w:jc w:val="both"/>
      </w:pPr>
      <w:r>
        <w:rPr>
          <w:rFonts w:ascii="Times New Roman"/>
          <w:b w:val="false"/>
          <w:i w:val="false"/>
          <w:color w:val="000000"/>
          <w:sz w:val="28"/>
        </w:rPr>
        <w:t>
      11) реттеудің тиісті салаларында тәуекел дәрежесін бағалау өлшемшарттары мен тексеру парақтарын әзірлейді;</w:t>
      </w:r>
    </w:p>
    <w:bookmarkEnd w:id="60"/>
    <w:bookmarkStart w:name="z63" w:id="61"/>
    <w:p>
      <w:pPr>
        <w:spacing w:after="0"/>
        <w:ind w:left="0"/>
        <w:jc w:val="both"/>
      </w:pPr>
      <w:r>
        <w:rPr>
          <w:rFonts w:ascii="Times New Roman"/>
          <w:b w:val="false"/>
          <w:i w:val="false"/>
          <w:color w:val="000000"/>
          <w:sz w:val="28"/>
        </w:rPr>
        <w:t>
      12) реттеудің тиісті салаларында бақылау субъектісіне (объектісіне) бару арқылы профилактикалық бақылау жүргізудің жартыжылдық тізімдерін, сондай-ақ тексерулер жүргізудің жартыжылдық кестелерін әзірлейді;</w:t>
      </w:r>
    </w:p>
    <w:bookmarkEnd w:id="61"/>
    <w:bookmarkStart w:name="z64" w:id="62"/>
    <w:p>
      <w:pPr>
        <w:spacing w:after="0"/>
        <w:ind w:left="0"/>
        <w:jc w:val="both"/>
      </w:pPr>
      <w:r>
        <w:rPr>
          <w:rFonts w:ascii="Times New Roman"/>
          <w:b w:val="false"/>
          <w:i w:val="false"/>
          <w:color w:val="000000"/>
          <w:sz w:val="28"/>
        </w:rPr>
        <w:t>
      13) Қазақстан Республикасының заңдарына сәйкес мемлекеттік бақылауды ұйымдастыруды жүзеге асырады;</w:t>
      </w:r>
    </w:p>
    <w:bookmarkEnd w:id="62"/>
    <w:bookmarkStart w:name="z65" w:id="63"/>
    <w:p>
      <w:pPr>
        <w:spacing w:after="0"/>
        <w:ind w:left="0"/>
        <w:jc w:val="both"/>
      </w:pPr>
      <w:r>
        <w:rPr>
          <w:rFonts w:ascii="Times New Roman"/>
          <w:b w:val="false"/>
          <w:i w:val="false"/>
          <w:color w:val="000000"/>
          <w:sz w:val="28"/>
        </w:rPr>
        <w:t>
      14) Қазақстан Республикасының заңдарына сәйкес мемлекеттік бақылауды жүргізуді жүзеге асырады;</w:t>
      </w:r>
    </w:p>
    <w:bookmarkEnd w:id="63"/>
    <w:bookmarkStart w:name="z66" w:id="64"/>
    <w:p>
      <w:pPr>
        <w:spacing w:after="0"/>
        <w:ind w:left="0"/>
        <w:jc w:val="both"/>
      </w:pPr>
      <w:r>
        <w:rPr>
          <w:rFonts w:ascii="Times New Roman"/>
          <w:b w:val="false"/>
          <w:i w:val="false"/>
          <w:color w:val="000000"/>
          <w:sz w:val="28"/>
        </w:rPr>
        <w:t>
      15) мемлекеттік бақылау тиімділігінің мониторингін жүзеге асырады;</w:t>
      </w:r>
    </w:p>
    <w:bookmarkEnd w:id="64"/>
    <w:bookmarkStart w:name="z67" w:id="65"/>
    <w:p>
      <w:pPr>
        <w:spacing w:after="0"/>
        <w:ind w:left="0"/>
        <w:jc w:val="both"/>
      </w:pPr>
      <w:r>
        <w:rPr>
          <w:rFonts w:ascii="Times New Roman"/>
          <w:b w:val="false"/>
          <w:i w:val="false"/>
          <w:color w:val="000000"/>
          <w:sz w:val="28"/>
        </w:rPr>
        <w:t>
      16) құқықтық статистика және арнайы есепке алу саласындағы уәкілетті органның мемлекеттік бақылау жүргізуді жетілдіру жөніндегі ұсыныстарын қарайды және шешімдерді, оның ішінде Қазақстан Республикасының нормативтік құқықтық актілеріне өзгерістер мен толықтырулар енгізу жолымен қабылдайды;</w:t>
      </w:r>
    </w:p>
    <w:bookmarkEnd w:id="65"/>
    <w:bookmarkStart w:name="z68" w:id="66"/>
    <w:p>
      <w:pPr>
        <w:spacing w:after="0"/>
        <w:ind w:left="0"/>
        <w:jc w:val="both"/>
      </w:pPr>
      <w:r>
        <w:rPr>
          <w:rFonts w:ascii="Times New Roman"/>
          <w:b w:val="false"/>
          <w:i w:val="false"/>
          <w:color w:val="000000"/>
          <w:sz w:val="28"/>
        </w:rPr>
        <w:t>
      17) мемлекеттік бақылау жүргізуді жетілдіру жөнінде ұсыныстар енгізеді;</w:t>
      </w:r>
    </w:p>
    <w:bookmarkEnd w:id="66"/>
    <w:bookmarkStart w:name="z69" w:id="67"/>
    <w:p>
      <w:pPr>
        <w:spacing w:after="0"/>
        <w:ind w:left="0"/>
        <w:jc w:val="both"/>
      </w:pPr>
      <w:r>
        <w:rPr>
          <w:rFonts w:ascii="Times New Roman"/>
          <w:b w:val="false"/>
          <w:i w:val="false"/>
          <w:color w:val="000000"/>
          <w:sz w:val="28"/>
        </w:rPr>
        <w:t>
      18) кәсіпкерлік жөніндегі уәкілетті органға кәсіпкерлік қызметті реттеудің жай-күйі туралы есептерді ұсынады;</w:t>
      </w:r>
    </w:p>
    <w:bookmarkEnd w:id="67"/>
    <w:bookmarkStart w:name="z70" w:id="68"/>
    <w:p>
      <w:pPr>
        <w:spacing w:after="0"/>
        <w:ind w:left="0"/>
        <w:jc w:val="both"/>
      </w:pPr>
      <w:r>
        <w:rPr>
          <w:rFonts w:ascii="Times New Roman"/>
          <w:b w:val="false"/>
          <w:i w:val="false"/>
          <w:color w:val="000000"/>
          <w:sz w:val="28"/>
        </w:rPr>
        <w:t>
      19) түсті және қара металдардың сынықтары мен қалдықтарын жинау (дайындау), сақтау, қайта өңдеу және өткізу бойынша қызметті жүзеге асыратын заңды тұлғалар және осындай сынықтар мен қалдықтарды өткізуді жүзеге асыратын тұлғалар жөніндегі мәліметтерді белгіленген тәртіпте, мерзімде және нысан бойынша салық және бюджетке төленетін төлемдердің түсуін қамтамасыз ету саласындағы уәкілетті органға ұсынады;</w:t>
      </w:r>
    </w:p>
    <w:bookmarkEnd w:id="68"/>
    <w:bookmarkStart w:name="z71" w:id="69"/>
    <w:p>
      <w:pPr>
        <w:spacing w:after="0"/>
        <w:ind w:left="0"/>
        <w:jc w:val="both"/>
      </w:pPr>
      <w:r>
        <w:rPr>
          <w:rFonts w:ascii="Times New Roman"/>
          <w:b w:val="false"/>
          <w:i w:val="false"/>
          <w:color w:val="000000"/>
          <w:sz w:val="28"/>
        </w:rPr>
        <w:t>
      20) өткізілуі қосылған құн салығынан босатылатын көлік құралдарының және (немесе) ауыл шаруашылығы техникасының, сондай-ақ олардың құрамдастарының тізбесін әзірлейді;</w:t>
      </w:r>
    </w:p>
    <w:bookmarkEnd w:id="69"/>
    <w:bookmarkStart w:name="z72" w:id="70"/>
    <w:p>
      <w:pPr>
        <w:spacing w:after="0"/>
        <w:ind w:left="0"/>
        <w:jc w:val="both"/>
      </w:pPr>
      <w:r>
        <w:rPr>
          <w:rFonts w:ascii="Times New Roman"/>
          <w:b w:val="false"/>
          <w:i w:val="false"/>
          <w:color w:val="000000"/>
          <w:sz w:val="28"/>
        </w:rPr>
        <w:t>
      21) импорты қосылған құн салығынан босатылатын пестицидтерді өндіру үшін химиялық заттардың (шикізаттың) тізбесін әзірлейді;</w:t>
      </w:r>
    </w:p>
    <w:bookmarkEnd w:id="70"/>
    <w:bookmarkStart w:name="z73" w:id="71"/>
    <w:p>
      <w:pPr>
        <w:spacing w:after="0"/>
        <w:ind w:left="0"/>
        <w:jc w:val="both"/>
      </w:pPr>
      <w:r>
        <w:rPr>
          <w:rFonts w:ascii="Times New Roman"/>
          <w:b w:val="false"/>
          <w:i w:val="false"/>
          <w:color w:val="000000"/>
          <w:sz w:val="28"/>
        </w:rPr>
        <w:t>
      22)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тізілімін қалыптастырады;</w:t>
      </w:r>
    </w:p>
    <w:bookmarkEnd w:id="71"/>
    <w:bookmarkStart w:name="z74" w:id="72"/>
    <w:p>
      <w:pPr>
        <w:spacing w:after="0"/>
        <w:ind w:left="0"/>
        <w:jc w:val="both"/>
      </w:pPr>
      <w:r>
        <w:rPr>
          <w:rFonts w:ascii="Times New Roman"/>
          <w:b w:val="false"/>
          <w:i w:val="false"/>
          <w:color w:val="000000"/>
          <w:sz w:val="28"/>
        </w:rPr>
        <w:t>
      23) өткізілуі қосылған құн салығынан босатылатын тұрмыстық аспаптар және (немесе) тұрмыстық электроника аспаптары, сондай-ақ олардың құрамдастары тізбесін әзірлейді;</w:t>
      </w:r>
    </w:p>
    <w:bookmarkEnd w:id="72"/>
    <w:bookmarkStart w:name="z75" w:id="73"/>
    <w:p>
      <w:pPr>
        <w:spacing w:after="0"/>
        <w:ind w:left="0"/>
        <w:jc w:val="both"/>
      </w:pPr>
      <w:r>
        <w:rPr>
          <w:rFonts w:ascii="Times New Roman"/>
          <w:b w:val="false"/>
          <w:i w:val="false"/>
          <w:color w:val="000000"/>
          <w:sz w:val="28"/>
        </w:rPr>
        <w:t>
      24)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әзірлейді;</w:t>
      </w:r>
    </w:p>
    <w:bookmarkEnd w:id="73"/>
    <w:bookmarkStart w:name="z76" w:id="74"/>
    <w:p>
      <w:pPr>
        <w:spacing w:after="0"/>
        <w:ind w:left="0"/>
        <w:jc w:val="both"/>
      </w:pPr>
      <w:r>
        <w:rPr>
          <w:rFonts w:ascii="Times New Roman"/>
          <w:b w:val="false"/>
          <w:i w:val="false"/>
          <w:color w:val="000000"/>
          <w:sz w:val="28"/>
        </w:rPr>
        <w:t>
      25) қоршаған ортаны қорғау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әзірлейді;</w:t>
      </w:r>
    </w:p>
    <w:bookmarkEnd w:id="74"/>
    <w:bookmarkStart w:name="z77" w:id="75"/>
    <w:p>
      <w:pPr>
        <w:spacing w:after="0"/>
        <w:ind w:left="0"/>
        <w:jc w:val="both"/>
      </w:pPr>
      <w:r>
        <w:rPr>
          <w:rFonts w:ascii="Times New Roman"/>
          <w:b w:val="false"/>
          <w:i w:val="false"/>
          <w:color w:val="000000"/>
          <w:sz w:val="28"/>
        </w:rPr>
        <w:t>
      26) террористік тұрғыдан осал объектілердің терроризмге қарсы қорғалуын ұйымдастыру жөніндегі нұсқаулықтарды өз құзыреті шегінде әзірлейді;</w:t>
      </w:r>
    </w:p>
    <w:bookmarkEnd w:id="75"/>
    <w:bookmarkStart w:name="z78" w:id="76"/>
    <w:p>
      <w:pPr>
        <w:spacing w:after="0"/>
        <w:ind w:left="0"/>
        <w:jc w:val="both"/>
      </w:pPr>
      <w:r>
        <w:rPr>
          <w:rFonts w:ascii="Times New Roman"/>
          <w:b w:val="false"/>
          <w:i w:val="false"/>
          <w:color w:val="000000"/>
          <w:sz w:val="28"/>
        </w:rPr>
        <w:t>
      27) өз құзыреті шегінде тауарларды таңбалау мен олардың қадағалануының ақпараттық жүйесіне қойылатын функционалдық талаптарды әзірлейді және тауарларды таңбалау мен олардың қадағалануы саласындағы үйлестіруші органмен келіседі;</w:t>
      </w:r>
    </w:p>
    <w:bookmarkEnd w:id="76"/>
    <w:bookmarkStart w:name="z79" w:id="77"/>
    <w:p>
      <w:pPr>
        <w:spacing w:after="0"/>
        <w:ind w:left="0"/>
        <w:jc w:val="both"/>
      </w:pPr>
      <w:r>
        <w:rPr>
          <w:rFonts w:ascii="Times New Roman"/>
          <w:b w:val="false"/>
          <w:i w:val="false"/>
          <w:color w:val="000000"/>
          <w:sz w:val="28"/>
        </w:rPr>
        <w:t>
      28) тауарларды таңбалау мен оларды қадағалау қағидаларын өз құзыреті шегінде әзірлейді;</w:t>
      </w:r>
    </w:p>
    <w:bookmarkEnd w:id="77"/>
    <w:bookmarkStart w:name="z80" w:id="78"/>
    <w:p>
      <w:pPr>
        <w:spacing w:after="0"/>
        <w:ind w:left="0"/>
        <w:jc w:val="both"/>
      </w:pPr>
      <w:r>
        <w:rPr>
          <w:rFonts w:ascii="Times New Roman"/>
          <w:b w:val="false"/>
          <w:i w:val="false"/>
          <w:color w:val="000000"/>
          <w:sz w:val="28"/>
        </w:rPr>
        <w:t>
      29) тауарларды таңбалау мен олардың қадағалануын өз құзыреті шегінде заңнамамен бекітілген тәртіпте жүзеге асырады;</w:t>
      </w:r>
    </w:p>
    <w:bookmarkEnd w:id="78"/>
    <w:bookmarkStart w:name="z81" w:id="79"/>
    <w:p>
      <w:pPr>
        <w:spacing w:after="0"/>
        <w:ind w:left="0"/>
        <w:jc w:val="both"/>
      </w:pPr>
      <w:r>
        <w:rPr>
          <w:rFonts w:ascii="Times New Roman"/>
          <w:b w:val="false"/>
          <w:i w:val="false"/>
          <w:color w:val="000000"/>
          <w:sz w:val="28"/>
        </w:rPr>
        <w:t>
      30)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енгізеді;</w:t>
      </w:r>
    </w:p>
    <w:bookmarkEnd w:id="79"/>
    <w:bookmarkStart w:name="z82" w:id="80"/>
    <w:p>
      <w:pPr>
        <w:spacing w:after="0"/>
        <w:ind w:left="0"/>
        <w:jc w:val="both"/>
      </w:pPr>
      <w:r>
        <w:rPr>
          <w:rFonts w:ascii="Times New Roman"/>
          <w:b w:val="false"/>
          <w:i w:val="false"/>
          <w:color w:val="000000"/>
          <w:sz w:val="28"/>
        </w:rPr>
        <w:t>
      31) таңбалауға және қадағалануға жататын тауарларға реттеушілік әсер етуге талдау өз құзыреті шегінде жүргізеді;</w:t>
      </w:r>
    </w:p>
    <w:bookmarkEnd w:id="80"/>
    <w:bookmarkStart w:name="z83" w:id="81"/>
    <w:p>
      <w:pPr>
        <w:spacing w:after="0"/>
        <w:ind w:left="0"/>
        <w:jc w:val="both"/>
      </w:pPr>
      <w:r>
        <w:rPr>
          <w:rFonts w:ascii="Times New Roman"/>
          <w:b w:val="false"/>
          <w:i w:val="false"/>
          <w:color w:val="000000"/>
          <w:sz w:val="28"/>
        </w:rPr>
        <w:t>
      32) таңбалауға және қадағалануға жататын тауарлардың айналымына қатысушылардың тізілімдерін өз құзыреті шегінде жүргізеді;</w:t>
      </w:r>
    </w:p>
    <w:bookmarkEnd w:id="81"/>
    <w:bookmarkStart w:name="z84" w:id="82"/>
    <w:p>
      <w:pPr>
        <w:spacing w:after="0"/>
        <w:ind w:left="0"/>
        <w:jc w:val="both"/>
      </w:pPr>
      <w:r>
        <w:rPr>
          <w:rFonts w:ascii="Times New Roman"/>
          <w:b w:val="false"/>
          <w:i w:val="false"/>
          <w:color w:val="000000"/>
          <w:sz w:val="28"/>
        </w:rPr>
        <w:t>
      33)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асырады;</w:t>
      </w:r>
    </w:p>
    <w:bookmarkEnd w:id="82"/>
    <w:bookmarkStart w:name="z85" w:id="83"/>
    <w:p>
      <w:pPr>
        <w:spacing w:after="0"/>
        <w:ind w:left="0"/>
        <w:jc w:val="both"/>
      </w:pPr>
      <w:r>
        <w:rPr>
          <w:rFonts w:ascii="Times New Roman"/>
          <w:b w:val="false"/>
          <w:i w:val="false"/>
          <w:color w:val="000000"/>
          <w:sz w:val="28"/>
        </w:rPr>
        <w:t>
      34) өз құзыреті шегінде тауарларды таңбалауда қолданылатын бақылау (сәйкестендіру) белгісі, сәйкестендіру құралы құнының шекті мөлшерін әзірлейді;</w:t>
      </w:r>
    </w:p>
    <w:bookmarkEnd w:id="83"/>
    <w:bookmarkStart w:name="z86" w:id="84"/>
    <w:p>
      <w:pPr>
        <w:spacing w:after="0"/>
        <w:ind w:left="0"/>
        <w:jc w:val="both"/>
      </w:pPr>
      <w:r>
        <w:rPr>
          <w:rFonts w:ascii="Times New Roman"/>
          <w:b w:val="false"/>
          <w:i w:val="false"/>
          <w:color w:val="000000"/>
          <w:sz w:val="28"/>
        </w:rPr>
        <w:t>
      35) тауарлардың нысаналы мақсатын растау қағидалары мен нысанын өз құзыреті шегінде әзірлейді;</w:t>
      </w:r>
    </w:p>
    <w:bookmarkEnd w:id="84"/>
    <w:bookmarkStart w:name="z87" w:id="85"/>
    <w:p>
      <w:pPr>
        <w:spacing w:after="0"/>
        <w:ind w:left="0"/>
        <w:jc w:val="both"/>
      </w:pPr>
      <w:r>
        <w:rPr>
          <w:rFonts w:ascii="Times New Roman"/>
          <w:b w:val="false"/>
          <w:i w:val="false"/>
          <w:color w:val="000000"/>
          <w:sz w:val="28"/>
        </w:rPr>
        <w:t>
      36) тауарлардың нысаналы мақсатын растауды өз құзыреті шегінде жүзеге асырады;</w:t>
      </w:r>
    </w:p>
    <w:bookmarkEnd w:id="85"/>
    <w:bookmarkStart w:name="z88" w:id="86"/>
    <w:p>
      <w:pPr>
        <w:spacing w:after="0"/>
        <w:ind w:left="0"/>
        <w:jc w:val="both"/>
      </w:pPr>
      <w:r>
        <w:rPr>
          <w:rFonts w:ascii="Times New Roman"/>
          <w:b w:val="false"/>
          <w:i w:val="false"/>
          <w:color w:val="000000"/>
          <w:sz w:val="28"/>
        </w:rPr>
        <w:t>
      37) тауардың нысаналы мақсатына растама беруді жүзеге асырады;</w:t>
      </w:r>
    </w:p>
    <w:bookmarkEnd w:id="86"/>
    <w:bookmarkStart w:name="z89" w:id="87"/>
    <w:p>
      <w:pPr>
        <w:spacing w:after="0"/>
        <w:ind w:left="0"/>
        <w:jc w:val="both"/>
      </w:pPr>
      <w:r>
        <w:rPr>
          <w:rFonts w:ascii="Times New Roman"/>
          <w:b w:val="false"/>
          <w:i w:val="false"/>
          <w:color w:val="000000"/>
          <w:sz w:val="28"/>
        </w:rPr>
        <w:t>
      38) жекелеген тауарларға қатысты тарифтік емес реттеу шараларын өз құзыреті шегінде әзірлейді;</w:t>
      </w:r>
    </w:p>
    <w:bookmarkEnd w:id="87"/>
    <w:bookmarkStart w:name="z90" w:id="88"/>
    <w:p>
      <w:pPr>
        <w:spacing w:after="0"/>
        <w:ind w:left="0"/>
        <w:jc w:val="both"/>
      </w:pPr>
      <w:r>
        <w:rPr>
          <w:rFonts w:ascii="Times New Roman"/>
          <w:b w:val="false"/>
          <w:i w:val="false"/>
          <w:color w:val="000000"/>
          <w:sz w:val="28"/>
        </w:rPr>
        <w:t>
      39) айрықша лицензия беруді өз құзыреті шегінде жүзеге асырады;</w:t>
      </w:r>
    </w:p>
    <w:bookmarkEnd w:id="88"/>
    <w:bookmarkStart w:name="z91" w:id="89"/>
    <w:p>
      <w:pPr>
        <w:spacing w:after="0"/>
        <w:ind w:left="0"/>
        <w:jc w:val="both"/>
      </w:pPr>
      <w:r>
        <w:rPr>
          <w:rFonts w:ascii="Times New Roman"/>
          <w:b w:val="false"/>
          <w:i w:val="false"/>
          <w:color w:val="000000"/>
          <w:sz w:val="28"/>
        </w:rPr>
        <w:t>
      40) химиялық өнімнің қауіпсіздігі саласындағы мемлекеттік реттеуді және салааралық үйлестіру салалық бағыттылығына сәйкес жүзеге асырады;</w:t>
      </w:r>
    </w:p>
    <w:bookmarkEnd w:id="89"/>
    <w:bookmarkStart w:name="z92" w:id="90"/>
    <w:p>
      <w:pPr>
        <w:spacing w:after="0"/>
        <w:ind w:left="0"/>
        <w:jc w:val="both"/>
      </w:pPr>
      <w:r>
        <w:rPr>
          <w:rFonts w:ascii="Times New Roman"/>
          <w:b w:val="false"/>
          <w:i w:val="false"/>
          <w:color w:val="000000"/>
          <w:sz w:val="28"/>
        </w:rPr>
        <w:t>
      41) химиялық өнімнің қауіпсіздігі саласындағы мемлекеттік саясатты қалыптастыруға және іске асыруға қатысады;</w:t>
      </w:r>
    </w:p>
    <w:bookmarkEnd w:id="90"/>
    <w:bookmarkStart w:name="z93" w:id="91"/>
    <w:p>
      <w:pPr>
        <w:spacing w:after="0"/>
        <w:ind w:left="0"/>
        <w:jc w:val="both"/>
      </w:pPr>
      <w:r>
        <w:rPr>
          <w:rFonts w:ascii="Times New Roman"/>
          <w:b w:val="false"/>
          <w:i w:val="false"/>
          <w:color w:val="000000"/>
          <w:sz w:val="28"/>
        </w:rPr>
        <w:t>
      42) химиялық өнімнің қауіпсіздігі мәселелері бойынша халықаралық ұйымдарда Қазақстан Республикасының атынан өкілдік етеді;</w:t>
      </w:r>
    </w:p>
    <w:bookmarkEnd w:id="91"/>
    <w:bookmarkStart w:name="z94" w:id="92"/>
    <w:p>
      <w:pPr>
        <w:spacing w:after="0"/>
        <w:ind w:left="0"/>
        <w:jc w:val="both"/>
      </w:pPr>
      <w:r>
        <w:rPr>
          <w:rFonts w:ascii="Times New Roman"/>
          <w:b w:val="false"/>
          <w:i w:val="false"/>
          <w:color w:val="000000"/>
          <w:sz w:val="28"/>
        </w:rPr>
        <w:t>
      43) өз құзыреті шегінде техникалық регламенттерді әзірлейді;</w:t>
      </w:r>
    </w:p>
    <w:bookmarkEnd w:id="92"/>
    <w:bookmarkStart w:name="z95" w:id="93"/>
    <w:p>
      <w:pPr>
        <w:spacing w:after="0"/>
        <w:ind w:left="0"/>
        <w:jc w:val="both"/>
      </w:pPr>
      <w:r>
        <w:rPr>
          <w:rFonts w:ascii="Times New Roman"/>
          <w:b w:val="false"/>
          <w:i w:val="false"/>
          <w:color w:val="000000"/>
          <w:sz w:val="28"/>
        </w:rPr>
        <w:t>
      44) химиялық өнімді тіркеу және есепке алу тәртібін әзірлейді;</w:t>
      </w:r>
    </w:p>
    <w:bookmarkEnd w:id="93"/>
    <w:bookmarkStart w:name="z96" w:id="94"/>
    <w:p>
      <w:pPr>
        <w:spacing w:after="0"/>
        <w:ind w:left="0"/>
        <w:jc w:val="both"/>
      </w:pPr>
      <w:r>
        <w:rPr>
          <w:rFonts w:ascii="Times New Roman"/>
          <w:b w:val="false"/>
          <w:i w:val="false"/>
          <w:color w:val="000000"/>
          <w:sz w:val="28"/>
        </w:rPr>
        <w:t>
      45) химиялық өнімді Қазақстан Республикасының аумағында тіркеуді жүзеге асырады және оның есебін жүргізеді;</w:t>
      </w:r>
    </w:p>
    <w:bookmarkEnd w:id="94"/>
    <w:bookmarkStart w:name="z97" w:id="95"/>
    <w:p>
      <w:pPr>
        <w:spacing w:after="0"/>
        <w:ind w:left="0"/>
        <w:jc w:val="both"/>
      </w:pPr>
      <w:r>
        <w:rPr>
          <w:rFonts w:ascii="Times New Roman"/>
          <w:b w:val="false"/>
          <w:i w:val="false"/>
          <w:color w:val="000000"/>
          <w:sz w:val="28"/>
        </w:rPr>
        <w:t>
      46) химиялық өнімді тіркеу туралы куәлік береді;</w:t>
      </w:r>
    </w:p>
    <w:bookmarkEnd w:id="95"/>
    <w:bookmarkStart w:name="z98" w:id="96"/>
    <w:p>
      <w:pPr>
        <w:spacing w:after="0"/>
        <w:ind w:left="0"/>
        <w:jc w:val="both"/>
      </w:pPr>
      <w:r>
        <w:rPr>
          <w:rFonts w:ascii="Times New Roman"/>
          <w:b w:val="false"/>
          <w:i w:val="false"/>
          <w:color w:val="000000"/>
          <w:sz w:val="28"/>
        </w:rPr>
        <w:t>
      47) салалық бағыттылығына сәйкес берілген өкілеттіктер шегінде машиналар мен жабдықтардың қауіпсіздігі саласында басшылықты және мемлекеттік реттеуді жүзеге асырады;</w:t>
      </w:r>
    </w:p>
    <w:bookmarkEnd w:id="96"/>
    <w:bookmarkStart w:name="z99" w:id="97"/>
    <w:p>
      <w:pPr>
        <w:spacing w:after="0"/>
        <w:ind w:left="0"/>
        <w:jc w:val="both"/>
      </w:pPr>
      <w:r>
        <w:rPr>
          <w:rFonts w:ascii="Times New Roman"/>
          <w:b w:val="false"/>
          <w:i w:val="false"/>
          <w:color w:val="000000"/>
          <w:sz w:val="28"/>
        </w:rPr>
        <w:t>
      48) машиналар мен жабдықтардың қауіпсіздігі саласындағы мемлекеттік саясатты іске асыруға қатысады;</w:t>
      </w:r>
    </w:p>
    <w:bookmarkEnd w:id="97"/>
    <w:bookmarkStart w:name="z100" w:id="98"/>
    <w:p>
      <w:pPr>
        <w:spacing w:after="0"/>
        <w:ind w:left="0"/>
        <w:jc w:val="both"/>
      </w:pPr>
      <w:r>
        <w:rPr>
          <w:rFonts w:ascii="Times New Roman"/>
          <w:b w:val="false"/>
          <w:i w:val="false"/>
          <w:color w:val="000000"/>
          <w:sz w:val="28"/>
        </w:rPr>
        <w:t>
      49) машиналар мен жабдықтардың сәйкестігін растау және қауіпсіздігін қамтамасыз ету бойынша халықаралық және өңірлік ұйымдарда Қазақстан Республикасы атынан өкілдік етеді;</w:t>
      </w:r>
    </w:p>
    <w:bookmarkEnd w:id="98"/>
    <w:bookmarkStart w:name="z101" w:id="99"/>
    <w:p>
      <w:pPr>
        <w:spacing w:after="0"/>
        <w:ind w:left="0"/>
        <w:jc w:val="both"/>
      </w:pPr>
      <w:r>
        <w:rPr>
          <w:rFonts w:ascii="Times New Roman"/>
          <w:b w:val="false"/>
          <w:i w:val="false"/>
          <w:color w:val="000000"/>
          <w:sz w:val="28"/>
        </w:rPr>
        <w:t>
      50) машиналар мен жабдықтардың қауіпсіздігін қамтамасыз ететін мемлекеттік органдардың қызметін салааралық үйлестіруді жүзеге асырады;</w:t>
      </w:r>
    </w:p>
    <w:bookmarkEnd w:id="99"/>
    <w:bookmarkStart w:name="z102" w:id="100"/>
    <w:p>
      <w:pPr>
        <w:spacing w:after="0"/>
        <w:ind w:left="0"/>
        <w:jc w:val="both"/>
      </w:pPr>
      <w:r>
        <w:rPr>
          <w:rFonts w:ascii="Times New Roman"/>
          <w:b w:val="false"/>
          <w:i w:val="false"/>
          <w:color w:val="000000"/>
          <w:sz w:val="28"/>
        </w:rPr>
        <w:t>
      51) машиналар мен жабдықтардың қауіпсіздігі саласындағы нормативтік құқықтық актілерді әзірлейді немесе келіседі;</w:t>
      </w:r>
    </w:p>
    <w:bookmarkEnd w:id="100"/>
    <w:bookmarkStart w:name="z103" w:id="101"/>
    <w:p>
      <w:pPr>
        <w:spacing w:after="0"/>
        <w:ind w:left="0"/>
        <w:jc w:val="both"/>
      </w:pPr>
      <w:r>
        <w:rPr>
          <w:rFonts w:ascii="Times New Roman"/>
          <w:b w:val="false"/>
          <w:i w:val="false"/>
          <w:color w:val="000000"/>
          <w:sz w:val="28"/>
        </w:rPr>
        <w:t>
      52) энергия үнемдеу және энергия тиімділігін арттыру саласындағы мемлекеттік саясатты қалыптастырады және іске асырады;</w:t>
      </w:r>
    </w:p>
    <w:bookmarkEnd w:id="101"/>
    <w:bookmarkStart w:name="z104" w:id="102"/>
    <w:p>
      <w:pPr>
        <w:spacing w:after="0"/>
        <w:ind w:left="0"/>
        <w:jc w:val="both"/>
      </w:pPr>
      <w:r>
        <w:rPr>
          <w:rFonts w:ascii="Times New Roman"/>
          <w:b w:val="false"/>
          <w:i w:val="false"/>
          <w:color w:val="000000"/>
          <w:sz w:val="28"/>
        </w:rPr>
        <w:t>
      53) өз құзыреті шегінде энергия үнемдеу және энергия тиімділігін арттыру саласындағы халықаралық ынтымақтастықты жүзеге асырады;</w:t>
      </w:r>
    </w:p>
    <w:bookmarkEnd w:id="102"/>
    <w:bookmarkStart w:name="z105" w:id="103"/>
    <w:p>
      <w:pPr>
        <w:spacing w:after="0"/>
        <w:ind w:left="0"/>
        <w:jc w:val="both"/>
      </w:pPr>
      <w:r>
        <w:rPr>
          <w:rFonts w:ascii="Times New Roman"/>
          <w:b w:val="false"/>
          <w:i w:val="false"/>
          <w:color w:val="000000"/>
          <w:sz w:val="28"/>
        </w:rPr>
        <w:t>
      54) мемлекеттік органдардың энергия үнемдеу және энергия тиімділігі саласындағы қызметін салааралық үйлестіруді жүзеге асырады;</w:t>
      </w:r>
    </w:p>
    <w:bookmarkEnd w:id="103"/>
    <w:bookmarkStart w:name="z106" w:id="104"/>
    <w:p>
      <w:pPr>
        <w:spacing w:after="0"/>
        <w:ind w:left="0"/>
        <w:jc w:val="both"/>
      </w:pPr>
      <w:r>
        <w:rPr>
          <w:rFonts w:ascii="Times New Roman"/>
          <w:b w:val="false"/>
          <w:i w:val="false"/>
          <w:color w:val="000000"/>
          <w:sz w:val="28"/>
        </w:rPr>
        <w:t>
      55) мемлекеттiк энергетикалық тiзiлiмдi қалыптастыру тәртiбiн әзірлейді;</w:t>
      </w:r>
    </w:p>
    <w:bookmarkEnd w:id="104"/>
    <w:bookmarkStart w:name="z107" w:id="105"/>
    <w:p>
      <w:pPr>
        <w:spacing w:after="0"/>
        <w:ind w:left="0"/>
        <w:jc w:val="both"/>
      </w:pPr>
      <w:r>
        <w:rPr>
          <w:rFonts w:ascii="Times New Roman"/>
          <w:b w:val="false"/>
          <w:i w:val="false"/>
          <w:color w:val="000000"/>
          <w:sz w:val="28"/>
        </w:rPr>
        <w:t>
      56) энергия үнемдеу және энергия тиімділігін арттыру саласындағы ұлттық даму институты ұсынатын ақпаратты ұсынудан бас тартқан, толық емес және (немесе) анық емес ақпарат беретін Мемлекеттік энергетикалық тізілім субъектілері туралы ақпаратты, сондай-ақ энергия үнемдеу және энергия тиімділігін арттыру бойынша қорытындысы және (немесе) энергия үнемдеу және энергия тиімділігін арттыру жөніндегі іс-шаралар жоспары жоқ энергетикалық ресурстарды жылына шартты отынның мың бес жүз және одан да көп тоннасына барабар көлемде тұтынатын Мемлекеттік энергетикалық тізілім субъектілері туралы ақпаратты қарастырады және оған талдау жүргізеді;</w:t>
      </w:r>
    </w:p>
    <w:bookmarkEnd w:id="105"/>
    <w:bookmarkStart w:name="z108" w:id="106"/>
    <w:p>
      <w:pPr>
        <w:spacing w:after="0"/>
        <w:ind w:left="0"/>
        <w:jc w:val="both"/>
      </w:pPr>
      <w:r>
        <w:rPr>
          <w:rFonts w:ascii="Times New Roman"/>
          <w:b w:val="false"/>
          <w:i w:val="false"/>
          <w:color w:val="000000"/>
          <w:sz w:val="28"/>
        </w:rPr>
        <w:t>
      57) энергия үнемдеу және энергия тиімділігін арттыру саласындағы ұлттық даму институты ұсынатын энергетикалық ресурстарды жылына шартты отынның мың бес жүз және одан да көп тоннасына барабар көлемде тұтынатын Мемлекеттік энергетикалық тізілім субъектілерінің энергия үнемдеу және энергия тиімділігін арттыру жөніндегі іс-шаралар жоспарларының тиімділігіне бағалау мен талдау туралы жиынтық ақпарат қарастырады және оған талдау жүргізеді;</w:t>
      </w:r>
    </w:p>
    <w:bookmarkEnd w:id="106"/>
    <w:bookmarkStart w:name="z109" w:id="107"/>
    <w:p>
      <w:pPr>
        <w:spacing w:after="0"/>
        <w:ind w:left="0"/>
        <w:jc w:val="both"/>
      </w:pPr>
      <w:r>
        <w:rPr>
          <w:rFonts w:ascii="Times New Roman"/>
          <w:b w:val="false"/>
          <w:i w:val="false"/>
          <w:color w:val="000000"/>
          <w:sz w:val="28"/>
        </w:rPr>
        <w:t>
      58) энергия үнемдеу және энергия тиімділігін арттыру саласындағы ұлттық даму институты ұсынатын Мемлекеттік энергетикалық тізілім субъектілері жүзеге асыратын энергия үнемдеу және энергия тиімділігін арттыру бойынша іске асырылған іс-шаралардың тиімділігіне бағалау мен талдау туралы жиынтық ақпаратты қарастырады және оған талдау жүргізеді;</w:t>
      </w:r>
    </w:p>
    <w:bookmarkEnd w:id="107"/>
    <w:bookmarkStart w:name="z110" w:id="108"/>
    <w:p>
      <w:pPr>
        <w:spacing w:after="0"/>
        <w:ind w:left="0"/>
        <w:jc w:val="both"/>
      </w:pPr>
      <w:r>
        <w:rPr>
          <w:rFonts w:ascii="Times New Roman"/>
          <w:b w:val="false"/>
          <w:i w:val="false"/>
          <w:color w:val="000000"/>
          <w:sz w:val="28"/>
        </w:rPr>
        <w:t>
      59) энергия үнемдеу және энергия тиімділігін арттыру саласындағы мемлекеттік бақылауды жүзеге асырады;</w:t>
      </w:r>
    </w:p>
    <w:bookmarkEnd w:id="108"/>
    <w:bookmarkStart w:name="z111" w:id="109"/>
    <w:p>
      <w:pPr>
        <w:spacing w:after="0"/>
        <w:ind w:left="0"/>
        <w:jc w:val="both"/>
      </w:pPr>
      <w:r>
        <w:rPr>
          <w:rFonts w:ascii="Times New Roman"/>
          <w:b w:val="false"/>
          <w:i w:val="false"/>
          <w:color w:val="000000"/>
          <w:sz w:val="28"/>
        </w:rPr>
        <w:t>
      60) энергия үнемдеу және энергия тиімділігін арттыру саласындағы нормативтік құқықтық актілерді әзірлейді;</w:t>
      </w:r>
    </w:p>
    <w:bookmarkEnd w:id="109"/>
    <w:bookmarkStart w:name="z112" w:id="110"/>
    <w:p>
      <w:pPr>
        <w:spacing w:after="0"/>
        <w:ind w:left="0"/>
        <w:jc w:val="both"/>
      </w:pPr>
      <w:r>
        <w:rPr>
          <w:rFonts w:ascii="Times New Roman"/>
          <w:b w:val="false"/>
          <w:i w:val="false"/>
          <w:color w:val="000000"/>
          <w:sz w:val="28"/>
        </w:rPr>
        <w:t>
      61)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әзірлейді;</w:t>
      </w:r>
    </w:p>
    <w:bookmarkEnd w:id="110"/>
    <w:bookmarkStart w:name="z113" w:id="111"/>
    <w:p>
      <w:pPr>
        <w:spacing w:after="0"/>
        <w:ind w:left="0"/>
        <w:jc w:val="both"/>
      </w:pPr>
      <w:r>
        <w:rPr>
          <w:rFonts w:ascii="Times New Roman"/>
          <w:b w:val="false"/>
          <w:i w:val="false"/>
          <w:color w:val="000000"/>
          <w:sz w:val="28"/>
        </w:rPr>
        <w:t>
      62) энергия тұтынудың нормативтерін, Мемлекеттік энергетикалық тізілім субъектілерінің электр желілеріндегі қуат коэффициентінің нормативтік мәндерін әзірлейді;</w:t>
      </w:r>
    </w:p>
    <w:bookmarkEnd w:id="111"/>
    <w:bookmarkStart w:name="z114" w:id="112"/>
    <w:p>
      <w:pPr>
        <w:spacing w:after="0"/>
        <w:ind w:left="0"/>
        <w:jc w:val="both"/>
      </w:pPr>
      <w:r>
        <w:rPr>
          <w:rFonts w:ascii="Times New Roman"/>
          <w:b w:val="false"/>
          <w:i w:val="false"/>
          <w:color w:val="000000"/>
          <w:sz w:val="28"/>
        </w:rPr>
        <w:t>
      63) энергия үнемдеу және энергия тиімділігін арттыру саласындағы ұлттық даму институтын айқындауға қатысады;</w:t>
      </w:r>
    </w:p>
    <w:bookmarkEnd w:id="112"/>
    <w:bookmarkStart w:name="z115" w:id="113"/>
    <w:p>
      <w:pPr>
        <w:spacing w:after="0"/>
        <w:ind w:left="0"/>
        <w:jc w:val="both"/>
      </w:pPr>
      <w:r>
        <w:rPr>
          <w:rFonts w:ascii="Times New Roman"/>
          <w:b w:val="false"/>
          <w:i w:val="false"/>
          <w:color w:val="000000"/>
          <w:sz w:val="28"/>
        </w:rPr>
        <w:t>
      64) энергия үнемдеу және энергия тиімділігін арттыру мәселелері бойынша жергілікті атқарушы органдар қызметін бағалау тетігін әзірлейді;</w:t>
      </w:r>
    </w:p>
    <w:bookmarkEnd w:id="113"/>
    <w:bookmarkStart w:name="z116" w:id="114"/>
    <w:p>
      <w:pPr>
        <w:spacing w:after="0"/>
        <w:ind w:left="0"/>
        <w:jc w:val="both"/>
      </w:pPr>
      <w:r>
        <w:rPr>
          <w:rFonts w:ascii="Times New Roman"/>
          <w:b w:val="false"/>
          <w:i w:val="false"/>
          <w:color w:val="000000"/>
          <w:sz w:val="28"/>
        </w:rPr>
        <w:t>
      65) облыстардың, республикалық маңызы бар қалалардың және астананың жергілікті атқарушы органдарымен ұсынатын энергия үнемдеу және энергия тиімділігін арттыру мәселелері жөніндегі қызмет туралы есептерін қарастырады және оған талдау жүргізеді;</w:t>
      </w:r>
    </w:p>
    <w:bookmarkEnd w:id="114"/>
    <w:bookmarkStart w:name="z117" w:id="115"/>
    <w:p>
      <w:pPr>
        <w:spacing w:after="0"/>
        <w:ind w:left="0"/>
        <w:jc w:val="both"/>
      </w:pPr>
      <w:r>
        <w:rPr>
          <w:rFonts w:ascii="Times New Roman"/>
          <w:b w:val="false"/>
          <w:i w:val="false"/>
          <w:color w:val="000000"/>
          <w:sz w:val="28"/>
        </w:rPr>
        <w:t>
      66) энергия үнемдеу және энергия тиімділігін арттыру мәселелері бойынша жергілікті атқарушы органдардың қызметіне бағалау жүргізеді;</w:t>
      </w:r>
    </w:p>
    <w:bookmarkEnd w:id="115"/>
    <w:bookmarkStart w:name="z118" w:id="116"/>
    <w:p>
      <w:pPr>
        <w:spacing w:after="0"/>
        <w:ind w:left="0"/>
        <w:jc w:val="both"/>
      </w:pPr>
      <w:r>
        <w:rPr>
          <w:rFonts w:ascii="Times New Roman"/>
          <w:b w:val="false"/>
          <w:i w:val="false"/>
          <w:color w:val="000000"/>
          <w:sz w:val="28"/>
        </w:rPr>
        <w:t>
      67) жергілікті атқарушы органдардың энергия үнемдеу және энергия тиімділігін арттыру мәселелері бойынша қызметін бағалау нәтижелері туралы қорытынды дайындайды;</w:t>
      </w:r>
    </w:p>
    <w:bookmarkEnd w:id="116"/>
    <w:bookmarkStart w:name="z119" w:id="117"/>
    <w:p>
      <w:pPr>
        <w:spacing w:after="0"/>
        <w:ind w:left="0"/>
        <w:jc w:val="both"/>
      </w:pPr>
      <w:r>
        <w:rPr>
          <w:rFonts w:ascii="Times New Roman"/>
          <w:b w:val="false"/>
          <w:i w:val="false"/>
          <w:color w:val="000000"/>
          <w:sz w:val="28"/>
        </w:rPr>
        <w:t>
      68)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әзірлейді;</w:t>
      </w:r>
    </w:p>
    <w:bookmarkEnd w:id="117"/>
    <w:bookmarkStart w:name="z120" w:id="118"/>
    <w:p>
      <w:pPr>
        <w:spacing w:after="0"/>
        <w:ind w:left="0"/>
        <w:jc w:val="both"/>
      </w:pPr>
      <w:r>
        <w:rPr>
          <w:rFonts w:ascii="Times New Roman"/>
          <w:b w:val="false"/>
          <w:i w:val="false"/>
          <w:color w:val="000000"/>
          <w:sz w:val="28"/>
        </w:rPr>
        <w:t>
      69) көліктің энергия тиімділігі бойынша талаптарды әзірлейді;</w:t>
      </w:r>
    </w:p>
    <w:bookmarkEnd w:id="118"/>
    <w:bookmarkStart w:name="z121" w:id="119"/>
    <w:p>
      <w:pPr>
        <w:spacing w:after="0"/>
        <w:ind w:left="0"/>
        <w:jc w:val="both"/>
      </w:pPr>
      <w:r>
        <w:rPr>
          <w:rFonts w:ascii="Times New Roman"/>
          <w:b w:val="false"/>
          <w:i w:val="false"/>
          <w:color w:val="000000"/>
          <w:sz w:val="28"/>
        </w:rPr>
        <w:t>
      70) жабдықтардың, оның ішінде электр жабдығының энергия тиімділігі жөніндегі талаптарды әзірлейді;</w:t>
      </w:r>
    </w:p>
    <w:bookmarkEnd w:id="119"/>
    <w:bookmarkStart w:name="z122" w:id="120"/>
    <w:p>
      <w:pPr>
        <w:spacing w:after="0"/>
        <w:ind w:left="0"/>
        <w:jc w:val="both"/>
      </w:pPr>
      <w:r>
        <w:rPr>
          <w:rFonts w:ascii="Times New Roman"/>
          <w:b w:val="false"/>
          <w:i w:val="false"/>
          <w:color w:val="000000"/>
          <w:sz w:val="28"/>
        </w:rPr>
        <w:t>
      71) үйлердің, құрылыстардың, ғимараттардың энергия тиімділігі сыныптарын айқындау және қайта қарау қағидаларын әзірлейді;</w:t>
      </w:r>
    </w:p>
    <w:bookmarkEnd w:id="120"/>
    <w:bookmarkStart w:name="z123" w:id="121"/>
    <w:p>
      <w:pPr>
        <w:spacing w:after="0"/>
        <w:ind w:left="0"/>
        <w:jc w:val="both"/>
      </w:pPr>
      <w:r>
        <w:rPr>
          <w:rFonts w:ascii="Times New Roman"/>
          <w:b w:val="false"/>
          <w:i w:val="false"/>
          <w:color w:val="000000"/>
          <w:sz w:val="28"/>
        </w:rPr>
        <w:t>
      72) энергия аудитін жүргізу тәртібін әзірлейді және әзірлейді;</w:t>
      </w:r>
    </w:p>
    <w:bookmarkEnd w:id="121"/>
    <w:bookmarkStart w:name="z124" w:id="122"/>
    <w:p>
      <w:pPr>
        <w:spacing w:after="0"/>
        <w:ind w:left="0"/>
        <w:jc w:val="both"/>
      </w:pPr>
      <w:r>
        <w:rPr>
          <w:rFonts w:ascii="Times New Roman"/>
          <w:b w:val="false"/>
          <w:i w:val="false"/>
          <w:color w:val="000000"/>
          <w:sz w:val="28"/>
        </w:rPr>
        <w:t>
      73) үйлердің, құрылыстардың, ғимараттардың жобалау (жобалау-сметалық) құжаттамаларына қойылатын энергия үнемдеу және энергия тиімділігін арттыру жөніндегі талаптарды әзірлейді;</w:t>
      </w:r>
    </w:p>
    <w:bookmarkEnd w:id="122"/>
    <w:bookmarkStart w:name="z125" w:id="123"/>
    <w:p>
      <w:pPr>
        <w:spacing w:after="0"/>
        <w:ind w:left="0"/>
        <w:jc w:val="both"/>
      </w:pPr>
      <w:r>
        <w:rPr>
          <w:rFonts w:ascii="Times New Roman"/>
          <w:b w:val="false"/>
          <w:i w:val="false"/>
          <w:color w:val="000000"/>
          <w:sz w:val="28"/>
        </w:rPr>
        <w:t>
      74) энергия үнемдеу және энергия тиімділігін арттыру жөніндегі іс-шаралар жоспарының нысаны мен мазмұнына қойылатын талаптарды әзірлейді;</w:t>
      </w:r>
    </w:p>
    <w:bookmarkEnd w:id="123"/>
    <w:bookmarkStart w:name="z126" w:id="124"/>
    <w:p>
      <w:pPr>
        <w:spacing w:after="0"/>
        <w:ind w:left="0"/>
        <w:jc w:val="both"/>
      </w:pPr>
      <w:r>
        <w:rPr>
          <w:rFonts w:ascii="Times New Roman"/>
          <w:b w:val="false"/>
          <w:i w:val="false"/>
          <w:color w:val="000000"/>
          <w:sz w:val="28"/>
        </w:rPr>
        <w:t>
      75) оқу орталықтарының қызмет тәртiбiн әзірлейді;</w:t>
      </w:r>
    </w:p>
    <w:bookmarkEnd w:id="124"/>
    <w:bookmarkStart w:name="z127" w:id="125"/>
    <w:p>
      <w:pPr>
        <w:spacing w:after="0"/>
        <w:ind w:left="0"/>
        <w:jc w:val="both"/>
      </w:pPr>
      <w:r>
        <w:rPr>
          <w:rFonts w:ascii="Times New Roman"/>
          <w:b w:val="false"/>
          <w:i w:val="false"/>
          <w:color w:val="000000"/>
          <w:sz w:val="28"/>
        </w:rPr>
        <w:t>
      76)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және оларды ұсыну мерзімдерін әзірлейді;</w:t>
      </w:r>
    </w:p>
    <w:bookmarkEnd w:id="125"/>
    <w:bookmarkStart w:name="z128" w:id="126"/>
    <w:p>
      <w:pPr>
        <w:spacing w:after="0"/>
        <w:ind w:left="0"/>
        <w:jc w:val="both"/>
      </w:pPr>
      <w:r>
        <w:rPr>
          <w:rFonts w:ascii="Times New Roman"/>
          <w:b w:val="false"/>
          <w:i w:val="false"/>
          <w:color w:val="000000"/>
          <w:sz w:val="28"/>
        </w:rPr>
        <w:t>
      77) энергия үнемдеу және энергия тиімділігін арттыру саласындағы мемлекеттік саясаттың іске асырылуының мониторингін жүзеге асырады, уәкілетті орган белгілеген нысан бойынша және мерзімдерде орталық уәкілетті органдар ұсынатын есептерге талдау жүргізеді;</w:t>
      </w:r>
    </w:p>
    <w:bookmarkEnd w:id="126"/>
    <w:bookmarkStart w:name="z129" w:id="127"/>
    <w:p>
      <w:pPr>
        <w:spacing w:after="0"/>
        <w:ind w:left="0"/>
        <w:jc w:val="both"/>
      </w:pPr>
      <w:r>
        <w:rPr>
          <w:rFonts w:ascii="Times New Roman"/>
          <w:b w:val="false"/>
          <w:i w:val="false"/>
          <w:color w:val="000000"/>
          <w:sz w:val="28"/>
        </w:rPr>
        <w:t>
      78) энергия тұтыну нормативтерін есептеу әдістемесін әзірлейді;</w:t>
      </w:r>
    </w:p>
    <w:bookmarkEnd w:id="127"/>
    <w:bookmarkStart w:name="z130" w:id="128"/>
    <w:p>
      <w:pPr>
        <w:spacing w:after="0"/>
        <w:ind w:left="0"/>
        <w:jc w:val="both"/>
      </w:pPr>
      <w:r>
        <w:rPr>
          <w:rFonts w:ascii="Times New Roman"/>
          <w:b w:val="false"/>
          <w:i w:val="false"/>
          <w:color w:val="000000"/>
          <w:sz w:val="28"/>
        </w:rPr>
        <w:t>
      79) мемлекеттік мекемелердің энергия тұтыну мониторингі қағидаларын әзірлейді;</w:t>
      </w:r>
    </w:p>
    <w:bookmarkEnd w:id="128"/>
    <w:bookmarkStart w:name="z131" w:id="129"/>
    <w:p>
      <w:pPr>
        <w:spacing w:after="0"/>
        <w:ind w:left="0"/>
        <w:jc w:val="both"/>
      </w:pPr>
      <w:r>
        <w:rPr>
          <w:rFonts w:ascii="Times New Roman"/>
          <w:b w:val="false"/>
          <w:i w:val="false"/>
          <w:color w:val="000000"/>
          <w:sz w:val="28"/>
        </w:rPr>
        <w:t>
      80) энергия үнемдеу және энергия тиімділігін арттыру саласындағы ұлттық даму институты ұсынатын мемлекеттік мекемелердің энергия тұтыну мониторингі бойынша талдамалық есебін қарастырады және оған талдау жүргізеді;</w:t>
      </w:r>
    </w:p>
    <w:bookmarkEnd w:id="129"/>
    <w:bookmarkStart w:name="z132" w:id="130"/>
    <w:p>
      <w:pPr>
        <w:spacing w:after="0"/>
        <w:ind w:left="0"/>
        <w:jc w:val="both"/>
      </w:pPr>
      <w:r>
        <w:rPr>
          <w:rFonts w:ascii="Times New Roman"/>
          <w:b w:val="false"/>
          <w:i w:val="false"/>
          <w:color w:val="000000"/>
          <w:sz w:val="28"/>
        </w:rPr>
        <w:t>
      81) жылына елу мың және одан да көп тонна шартты отынға балама көлемде энергетикалық ресурстарды тұтынатын Мемлекеттік энергетикалық тізілім субъектілері үшін энергия тиімділігі бойынша нысаналы индикаторларды әзірлейді;</w:t>
      </w:r>
    </w:p>
    <w:bookmarkEnd w:id="130"/>
    <w:bookmarkStart w:name="z133" w:id="131"/>
    <w:p>
      <w:pPr>
        <w:spacing w:after="0"/>
        <w:ind w:left="0"/>
        <w:jc w:val="both"/>
      </w:pPr>
      <w:r>
        <w:rPr>
          <w:rFonts w:ascii="Times New Roman"/>
          <w:b w:val="false"/>
          <w:i w:val="false"/>
          <w:color w:val="000000"/>
          <w:sz w:val="28"/>
        </w:rPr>
        <w:t>
      82) Қазақстан Республикасының энергия үнемдеу және энергия тиімділігін арттыру туралы заңнамасының талаптарын бұзушылықтарды жою туралы нұсқаманың нысанын әзірлейді;</w:t>
      </w:r>
    </w:p>
    <w:bookmarkEnd w:id="131"/>
    <w:bookmarkStart w:name="z134" w:id="132"/>
    <w:p>
      <w:pPr>
        <w:spacing w:after="0"/>
        <w:ind w:left="0"/>
        <w:jc w:val="both"/>
      </w:pPr>
      <w:r>
        <w:rPr>
          <w:rFonts w:ascii="Times New Roman"/>
          <w:b w:val="false"/>
          <w:i w:val="false"/>
          <w:color w:val="000000"/>
          <w:sz w:val="28"/>
        </w:rPr>
        <w:t>
      83) мемлекеттік энергетикалық тізілімнің энергетикалық ресурстарды, суды тұтынудың көлемін өнімнің, үйлердің, құрылыстар мен ғимараттардың алаңы бірлігіне, энергия аудиті қорытындылары бойынша айқындалған шамаға дейін жыл сайын азайтуды қамтамасыз етпеген субъектілерінің, оның ішінде энергия тұтынудың нормативтерін сақтамайтын мемлекеттік мекемелерді қамтитын тізбесін қалыптастырады және өзінің интернет ресурсында орналастырады;</w:t>
      </w:r>
    </w:p>
    <w:bookmarkEnd w:id="132"/>
    <w:bookmarkStart w:name="z135" w:id="133"/>
    <w:p>
      <w:pPr>
        <w:spacing w:after="0"/>
        <w:ind w:left="0"/>
        <w:jc w:val="both"/>
      </w:pPr>
      <w:r>
        <w:rPr>
          <w:rFonts w:ascii="Times New Roman"/>
          <w:b w:val="false"/>
          <w:i w:val="false"/>
          <w:color w:val="000000"/>
          <w:sz w:val="28"/>
        </w:rPr>
        <w:t>
      84) энергия тиімділігі картасын қалыптастыруды, жүргізуді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үйлестіреді;</w:t>
      </w:r>
    </w:p>
    <w:bookmarkEnd w:id="133"/>
    <w:bookmarkStart w:name="z136" w:id="134"/>
    <w:p>
      <w:pPr>
        <w:spacing w:after="0"/>
        <w:ind w:left="0"/>
        <w:jc w:val="both"/>
      </w:pPr>
      <w:r>
        <w:rPr>
          <w:rFonts w:ascii="Times New Roman"/>
          <w:b w:val="false"/>
          <w:i w:val="false"/>
          <w:color w:val="000000"/>
          <w:sz w:val="28"/>
        </w:rPr>
        <w:t>
      85) энергия үнемдеу және энергия тиiмдiлiгiн арттыру саласындағы қызметті жүзеге асыратын заңды тұлғалардың тізілімін жүргізеді;</w:t>
      </w:r>
    </w:p>
    <w:bookmarkEnd w:id="134"/>
    <w:bookmarkStart w:name="z137" w:id="135"/>
    <w:p>
      <w:pPr>
        <w:spacing w:after="0"/>
        <w:ind w:left="0"/>
        <w:jc w:val="both"/>
      </w:pPr>
      <w:r>
        <w:rPr>
          <w:rFonts w:ascii="Times New Roman"/>
          <w:b w:val="false"/>
          <w:i w:val="false"/>
          <w:color w:val="000000"/>
          <w:sz w:val="28"/>
        </w:rPr>
        <w:t>
      86) энергия аудиторларына кандидаттарды аттестаттауды жүргізу тәртібін әзірлейді;</w:t>
      </w:r>
    </w:p>
    <w:bookmarkEnd w:id="135"/>
    <w:bookmarkStart w:name="z138" w:id="136"/>
    <w:p>
      <w:pPr>
        <w:spacing w:after="0"/>
        <w:ind w:left="0"/>
        <w:jc w:val="both"/>
      </w:pPr>
      <w:r>
        <w:rPr>
          <w:rFonts w:ascii="Times New Roman"/>
          <w:b w:val="false"/>
          <w:i w:val="false"/>
          <w:color w:val="000000"/>
          <w:sz w:val="28"/>
        </w:rPr>
        <w:t>
      87)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әзірлейді;</w:t>
      </w:r>
    </w:p>
    <w:bookmarkEnd w:id="136"/>
    <w:bookmarkStart w:name="z139" w:id="137"/>
    <w:p>
      <w:pPr>
        <w:spacing w:after="0"/>
        <w:ind w:left="0"/>
        <w:jc w:val="both"/>
      </w:pPr>
      <w:r>
        <w:rPr>
          <w:rFonts w:ascii="Times New Roman"/>
          <w:b w:val="false"/>
          <w:i w:val="false"/>
          <w:color w:val="000000"/>
          <w:sz w:val="28"/>
        </w:rPr>
        <w:t>
      88) энергия үнемдеу және энергия тиімділігін арттыру саласындағы энергия аудиторы аттестатының нысанын әзірлейді;</w:t>
      </w:r>
    </w:p>
    <w:bookmarkEnd w:id="137"/>
    <w:bookmarkStart w:name="z140" w:id="138"/>
    <w:p>
      <w:pPr>
        <w:spacing w:after="0"/>
        <w:ind w:left="0"/>
        <w:jc w:val="both"/>
      </w:pPr>
      <w:r>
        <w:rPr>
          <w:rFonts w:ascii="Times New Roman"/>
          <w:b w:val="false"/>
          <w:i w:val="false"/>
          <w:color w:val="000000"/>
          <w:sz w:val="28"/>
        </w:rPr>
        <w:t>
      89) энергия аудиторына кандидаттарды аттестаттауды жүргізеді және энергия үнемдеу және энергия тиімділігін арттыру саласындағы энергия аудиторының аттестатын береді;</w:t>
      </w:r>
    </w:p>
    <w:bookmarkEnd w:id="138"/>
    <w:bookmarkStart w:name="z141" w:id="139"/>
    <w:p>
      <w:pPr>
        <w:spacing w:after="0"/>
        <w:ind w:left="0"/>
        <w:jc w:val="both"/>
      </w:pPr>
      <w:r>
        <w:rPr>
          <w:rFonts w:ascii="Times New Roman"/>
          <w:b w:val="false"/>
          <w:i w:val="false"/>
          <w:color w:val="000000"/>
          <w:sz w:val="28"/>
        </w:rPr>
        <w:t>
      90) энергия аудиторларының тізілімін жүргізеді;</w:t>
      </w:r>
    </w:p>
    <w:bookmarkEnd w:id="139"/>
    <w:bookmarkStart w:name="z142" w:id="140"/>
    <w:p>
      <w:pPr>
        <w:spacing w:after="0"/>
        <w:ind w:left="0"/>
        <w:jc w:val="both"/>
      </w:pPr>
      <w:r>
        <w:rPr>
          <w:rFonts w:ascii="Times New Roman"/>
          <w:b w:val="false"/>
          <w:i w:val="false"/>
          <w:color w:val="000000"/>
          <w:sz w:val="28"/>
        </w:rPr>
        <w:t>
      91) үйлерді, құрылыстарды, ғимараттарды энергия тиімділігі бойынша таңбалау нысанын әзірлейді;</w:t>
      </w:r>
    </w:p>
    <w:bookmarkEnd w:id="140"/>
    <w:bookmarkStart w:name="z143" w:id="141"/>
    <w:p>
      <w:pPr>
        <w:spacing w:after="0"/>
        <w:ind w:left="0"/>
        <w:jc w:val="both"/>
      </w:pPr>
      <w:r>
        <w:rPr>
          <w:rFonts w:ascii="Times New Roman"/>
          <w:b w:val="false"/>
          <w:i w:val="false"/>
          <w:color w:val="000000"/>
          <w:sz w:val="28"/>
        </w:rPr>
        <w:t>
      92) білім беру саласындағы уәкілетті органмен келісу бойынша оқу бағдарламалары мен жоспарларын әзірлейді;</w:t>
      </w:r>
    </w:p>
    <w:bookmarkEnd w:id="141"/>
    <w:bookmarkStart w:name="z144" w:id="142"/>
    <w:p>
      <w:pPr>
        <w:spacing w:after="0"/>
        <w:ind w:left="0"/>
        <w:jc w:val="both"/>
      </w:pPr>
      <w:r>
        <w:rPr>
          <w:rFonts w:ascii="Times New Roman"/>
          <w:b w:val="false"/>
          <w:i w:val="false"/>
          <w:color w:val="000000"/>
          <w:sz w:val="28"/>
        </w:rPr>
        <w:t>
      93) құрылыс материалдарының, бұйымдары мен конструкцияларының энергия тиімділігі жөніндегі талаптарды әзірлейді;</w:t>
      </w:r>
    </w:p>
    <w:bookmarkEnd w:id="142"/>
    <w:bookmarkStart w:name="z145" w:id="143"/>
    <w:p>
      <w:pPr>
        <w:spacing w:after="0"/>
        <w:ind w:left="0"/>
        <w:jc w:val="both"/>
      </w:pPr>
      <w:r>
        <w:rPr>
          <w:rFonts w:ascii="Times New Roman"/>
          <w:b w:val="false"/>
          <w:i w:val="false"/>
          <w:color w:val="000000"/>
          <w:sz w:val="28"/>
        </w:rPr>
        <w:t>
      94)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әзірлейді;</w:t>
      </w:r>
    </w:p>
    <w:bookmarkEnd w:id="143"/>
    <w:bookmarkStart w:name="z146" w:id="144"/>
    <w:p>
      <w:pPr>
        <w:spacing w:after="0"/>
        <w:ind w:left="0"/>
        <w:jc w:val="both"/>
      </w:pPr>
      <w:r>
        <w:rPr>
          <w:rFonts w:ascii="Times New Roman"/>
          <w:b w:val="false"/>
          <w:i w:val="false"/>
          <w:color w:val="000000"/>
          <w:sz w:val="28"/>
        </w:rPr>
        <w:t>
      95)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жүргізеді;</w:t>
      </w:r>
    </w:p>
    <w:bookmarkEnd w:id="144"/>
    <w:bookmarkStart w:name="z147" w:id="145"/>
    <w:p>
      <w:pPr>
        <w:spacing w:after="0"/>
        <w:ind w:left="0"/>
        <w:jc w:val="both"/>
      </w:pPr>
      <w:r>
        <w:rPr>
          <w:rFonts w:ascii="Times New Roman"/>
          <w:b w:val="false"/>
          <w:i w:val="false"/>
          <w:color w:val="000000"/>
          <w:sz w:val="28"/>
        </w:rPr>
        <w:t>
      96) мемлекеттік сатып алуды және тауарларды, жұмыстарды, көрсетілетін қызметтерді сатып алуды жүзеге асыру кезінде энергия тиімділігі жөніндегі талаптарды сақтамайтын тапсырыс берушілерге тиісті ұсынымдар жібереді;</w:t>
      </w:r>
    </w:p>
    <w:bookmarkEnd w:id="145"/>
    <w:bookmarkStart w:name="z148" w:id="146"/>
    <w:p>
      <w:pPr>
        <w:spacing w:after="0"/>
        <w:ind w:left="0"/>
        <w:jc w:val="both"/>
      </w:pPr>
      <w:r>
        <w:rPr>
          <w:rFonts w:ascii="Times New Roman"/>
          <w:b w:val="false"/>
          <w:i w:val="false"/>
          <w:color w:val="000000"/>
          <w:sz w:val="28"/>
        </w:rPr>
        <w:t>
      97)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әзірлейді және оны өзектендіруді жүргізеді;</w:t>
      </w:r>
    </w:p>
    <w:bookmarkEnd w:id="146"/>
    <w:bookmarkStart w:name="z149" w:id="147"/>
    <w:p>
      <w:pPr>
        <w:spacing w:after="0"/>
        <w:ind w:left="0"/>
        <w:jc w:val="both"/>
      </w:pPr>
      <w:r>
        <w:rPr>
          <w:rFonts w:ascii="Times New Roman"/>
          <w:b w:val="false"/>
          <w:i w:val="false"/>
          <w:color w:val="000000"/>
          <w:sz w:val="28"/>
        </w:rPr>
        <w:t>
      98)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әзірлейді;</w:t>
      </w:r>
    </w:p>
    <w:bookmarkEnd w:id="147"/>
    <w:bookmarkStart w:name="z150" w:id="148"/>
    <w:p>
      <w:pPr>
        <w:spacing w:after="0"/>
        <w:ind w:left="0"/>
        <w:jc w:val="both"/>
      </w:pPr>
      <w:r>
        <w:rPr>
          <w:rFonts w:ascii="Times New Roman"/>
          <w:b w:val="false"/>
          <w:i w:val="false"/>
          <w:color w:val="000000"/>
          <w:sz w:val="28"/>
        </w:rPr>
        <w:t>
      99) энергия үнемдеу және энергия тиімділігін арттыру саласындағы үлгілік келісімді әзірлейді;</w:t>
      </w:r>
    </w:p>
    <w:bookmarkEnd w:id="148"/>
    <w:bookmarkStart w:name="z151" w:id="149"/>
    <w:p>
      <w:pPr>
        <w:spacing w:after="0"/>
        <w:ind w:left="0"/>
        <w:jc w:val="both"/>
      </w:pPr>
      <w:r>
        <w:rPr>
          <w:rFonts w:ascii="Times New Roman"/>
          <w:b w:val="false"/>
          <w:i w:val="false"/>
          <w:color w:val="000000"/>
          <w:sz w:val="28"/>
        </w:rPr>
        <w:t>
      100)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энергия үнемдеу және энергия тиімділігін арттыру саласындағы келісім жасасады;</w:t>
      </w:r>
    </w:p>
    <w:bookmarkEnd w:id="149"/>
    <w:bookmarkStart w:name="z152" w:id="150"/>
    <w:p>
      <w:pPr>
        <w:spacing w:after="0"/>
        <w:ind w:left="0"/>
        <w:jc w:val="both"/>
      </w:pPr>
      <w:r>
        <w:rPr>
          <w:rFonts w:ascii="Times New Roman"/>
          <w:b w:val="false"/>
          <w:i w:val="false"/>
          <w:color w:val="000000"/>
          <w:sz w:val="28"/>
        </w:rPr>
        <w:t>
      101) энергия-сервистік шарттың үлгілік нысандарын әзірлейді;</w:t>
      </w:r>
    </w:p>
    <w:bookmarkEnd w:id="150"/>
    <w:bookmarkStart w:name="z153" w:id="151"/>
    <w:p>
      <w:pPr>
        <w:spacing w:after="0"/>
        <w:ind w:left="0"/>
        <w:jc w:val="both"/>
      </w:pPr>
      <w:r>
        <w:rPr>
          <w:rFonts w:ascii="Times New Roman"/>
          <w:b w:val="false"/>
          <w:i w:val="false"/>
          <w:color w:val="000000"/>
          <w:sz w:val="28"/>
        </w:rPr>
        <w:t>
      102) энергия тиімділігі картасын қалыптастыру және жүргізу, энергия тиімділігі картасына жобаларды іріктеу және енгізу тәртібін әзірлейді;</w:t>
      </w:r>
    </w:p>
    <w:bookmarkEnd w:id="151"/>
    <w:bookmarkStart w:name="z154" w:id="152"/>
    <w:p>
      <w:pPr>
        <w:spacing w:after="0"/>
        <w:ind w:left="0"/>
        <w:jc w:val="both"/>
      </w:pPr>
      <w:r>
        <w:rPr>
          <w:rFonts w:ascii="Times New Roman"/>
          <w:b w:val="false"/>
          <w:i w:val="false"/>
          <w:color w:val="000000"/>
          <w:sz w:val="28"/>
        </w:rPr>
        <w:t>
      103) энергия үнемдеу және энергия тиімділігін арттыру жөніндегі қорытындыларға талдау жүргізу тәртібін әзірлейді;</w:t>
      </w:r>
    </w:p>
    <w:bookmarkEnd w:id="152"/>
    <w:bookmarkStart w:name="z155" w:id="153"/>
    <w:p>
      <w:pPr>
        <w:spacing w:after="0"/>
        <w:ind w:left="0"/>
        <w:jc w:val="both"/>
      </w:pPr>
      <w:r>
        <w:rPr>
          <w:rFonts w:ascii="Times New Roman"/>
          <w:b w:val="false"/>
          <w:i w:val="false"/>
          <w:color w:val="000000"/>
          <w:sz w:val="28"/>
        </w:rPr>
        <w:t>
      104) энергия үнемдеу және энергия тиімділігін арттыру саласындағы ұлттық даму институты ұсынатын энергия аудитін талдау нәтижелері туралы қорытындыны қарастырады және оған талдау жүргізеді;</w:t>
      </w:r>
    </w:p>
    <w:bookmarkEnd w:id="153"/>
    <w:bookmarkStart w:name="z156" w:id="154"/>
    <w:p>
      <w:pPr>
        <w:spacing w:after="0"/>
        <w:ind w:left="0"/>
        <w:jc w:val="both"/>
      </w:pPr>
      <w:r>
        <w:rPr>
          <w:rFonts w:ascii="Times New Roman"/>
          <w:b w:val="false"/>
          <w:i w:val="false"/>
          <w:color w:val="000000"/>
          <w:sz w:val="28"/>
        </w:rPr>
        <w:t>
      105) жалпы ішкі өнімнің энергия сыйымдылығын және Қазақстан Республикасында энергетикалық ресурстарды пайдалану тиімділігін талдауды және болжамдауды қамтамасыз етеді;</w:t>
      </w:r>
    </w:p>
    <w:bookmarkEnd w:id="154"/>
    <w:bookmarkStart w:name="z157" w:id="155"/>
    <w:p>
      <w:pPr>
        <w:spacing w:after="0"/>
        <w:ind w:left="0"/>
        <w:jc w:val="both"/>
      </w:pPr>
      <w:r>
        <w:rPr>
          <w:rFonts w:ascii="Times New Roman"/>
          <w:b w:val="false"/>
          <w:i w:val="false"/>
          <w:color w:val="000000"/>
          <w:sz w:val="28"/>
        </w:rPr>
        <w:t>
      106) энергия аудиторларына арналған кәсіптік стандарттарды әзірлейді;</w:t>
      </w:r>
    </w:p>
    <w:bookmarkEnd w:id="155"/>
    <w:bookmarkStart w:name="z158" w:id="156"/>
    <w:p>
      <w:pPr>
        <w:spacing w:after="0"/>
        <w:ind w:left="0"/>
        <w:jc w:val="both"/>
      </w:pPr>
      <w:r>
        <w:rPr>
          <w:rFonts w:ascii="Times New Roman"/>
          <w:b w:val="false"/>
          <w:i w:val="false"/>
          <w:color w:val="000000"/>
          <w:sz w:val="28"/>
        </w:rPr>
        <w:t>
      107)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әзірлейді;</w:t>
      </w:r>
    </w:p>
    <w:bookmarkEnd w:id="156"/>
    <w:bookmarkStart w:name="z159" w:id="157"/>
    <w:p>
      <w:pPr>
        <w:spacing w:after="0"/>
        <w:ind w:left="0"/>
        <w:jc w:val="both"/>
      </w:pPr>
      <w:r>
        <w:rPr>
          <w:rFonts w:ascii="Times New Roman"/>
          <w:b w:val="false"/>
          <w:i w:val="false"/>
          <w:color w:val="000000"/>
          <w:sz w:val="28"/>
        </w:rPr>
        <w:t>
      108)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bookmarkEnd w:id="157"/>
    <w:bookmarkStart w:name="z160" w:id="158"/>
    <w:p>
      <w:pPr>
        <w:spacing w:after="0"/>
        <w:ind w:left="0"/>
        <w:jc w:val="both"/>
      </w:pPr>
      <w:r>
        <w:rPr>
          <w:rFonts w:ascii="Times New Roman"/>
          <w:b w:val="false"/>
          <w:i w:val="false"/>
          <w:color w:val="000000"/>
          <w:sz w:val="28"/>
        </w:rPr>
        <w:t>
      109)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bookmarkEnd w:id="158"/>
    <w:bookmarkStart w:name="z161" w:id="159"/>
    <w:p>
      <w:pPr>
        <w:spacing w:after="0"/>
        <w:ind w:left="0"/>
        <w:jc w:val="both"/>
      </w:pPr>
      <w:r>
        <w:rPr>
          <w:rFonts w:ascii="Times New Roman"/>
          <w:b w:val="false"/>
          <w:i w:val="false"/>
          <w:color w:val="000000"/>
          <w:sz w:val="28"/>
        </w:rPr>
        <w:t>
      110) электрондық паспорттар жүйесінің ұлттық операторын (ұлттық әкімшісін) айқындау үшін Қазақстан Республикасының Үкіметіне ұсыну әзірлейді;</w:t>
      </w:r>
    </w:p>
    <w:bookmarkEnd w:id="159"/>
    <w:bookmarkStart w:name="z162" w:id="160"/>
    <w:p>
      <w:pPr>
        <w:spacing w:after="0"/>
        <w:ind w:left="0"/>
        <w:jc w:val="both"/>
      </w:pPr>
      <w:r>
        <w:rPr>
          <w:rFonts w:ascii="Times New Roman"/>
          <w:b w:val="false"/>
          <w:i w:val="false"/>
          <w:color w:val="000000"/>
          <w:sz w:val="28"/>
        </w:rPr>
        <w:t>
      111)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әзірлейді;</w:t>
      </w:r>
    </w:p>
    <w:bookmarkEnd w:id="160"/>
    <w:bookmarkStart w:name="z163" w:id="161"/>
    <w:p>
      <w:pPr>
        <w:spacing w:after="0"/>
        <w:ind w:left="0"/>
        <w:jc w:val="both"/>
      </w:pPr>
      <w:r>
        <w:rPr>
          <w:rFonts w:ascii="Times New Roman"/>
          <w:b w:val="false"/>
          <w:i w:val="false"/>
          <w:color w:val="000000"/>
          <w:sz w:val="28"/>
        </w:rPr>
        <w:t>
      112) ұйымдардың көлік құралдарының паспорттарын (көлік құралдары шассиінің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шассиінің паспорттарын) және өздігінен жүретін машиналар мен басқа да техника түрлерінің электрондық паспорттарын ресімдеу бойынша өкілеттіктер беру туралы өтініштерін қарайды;</w:t>
      </w:r>
    </w:p>
    <w:bookmarkEnd w:id="161"/>
    <w:bookmarkStart w:name="z164" w:id="162"/>
    <w:p>
      <w:pPr>
        <w:spacing w:after="0"/>
        <w:ind w:left="0"/>
        <w:jc w:val="both"/>
      </w:pPr>
      <w:r>
        <w:rPr>
          <w:rFonts w:ascii="Times New Roman"/>
          <w:b w:val="false"/>
          <w:i w:val="false"/>
          <w:color w:val="000000"/>
          <w:sz w:val="28"/>
        </w:rPr>
        <w:t>
      113)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әзірлейді;</w:t>
      </w:r>
    </w:p>
    <w:bookmarkEnd w:id="162"/>
    <w:bookmarkStart w:name="z165" w:id="163"/>
    <w:p>
      <w:pPr>
        <w:spacing w:after="0"/>
        <w:ind w:left="0"/>
        <w:jc w:val="both"/>
      </w:pPr>
      <w:r>
        <w:rPr>
          <w:rFonts w:ascii="Times New Roman"/>
          <w:b w:val="false"/>
          <w:i w:val="false"/>
          <w:color w:val="000000"/>
          <w:sz w:val="28"/>
        </w:rPr>
        <w:t>
      114) лицензиарларды, лицензия беруді келісуді жүзеге асыратын мемлекеттік органдарды айқындау туралы нормативтік құқықтық актілер жобаларын өз құзыреті шегінде әзірлейді және оларды рұқсаттар және хабарламалар саласындағы уәкілетті органмен және ақпараттандыру саласындағы уәкілетті органмен келіседі;</w:t>
      </w:r>
    </w:p>
    <w:bookmarkEnd w:id="163"/>
    <w:bookmarkStart w:name="z166" w:id="164"/>
    <w:p>
      <w:pPr>
        <w:spacing w:after="0"/>
        <w:ind w:left="0"/>
        <w:jc w:val="both"/>
      </w:pPr>
      <w:r>
        <w:rPr>
          <w:rFonts w:ascii="Times New Roman"/>
          <w:b w:val="false"/>
          <w:i w:val="false"/>
          <w:color w:val="000000"/>
          <w:sz w:val="28"/>
        </w:rPr>
        <w:t>
      115) біліктілік талаптары мен оларға сәйкестікті растайтын құжаттар тізбесін бекіту туралы нормативтік құқықтық актілерді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4"/>
    <w:bookmarkStart w:name="z167" w:id="165"/>
    <w:p>
      <w:pPr>
        <w:spacing w:after="0"/>
        <w:ind w:left="0"/>
        <w:jc w:val="both"/>
      </w:pPr>
      <w:r>
        <w:rPr>
          <w:rFonts w:ascii="Times New Roman"/>
          <w:b w:val="false"/>
          <w:i w:val="false"/>
          <w:color w:val="000000"/>
          <w:sz w:val="28"/>
        </w:rPr>
        <w:t>
      116)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өз құзыреті шегінде әзірлейді әрі рұқсаттар және хабарламалар саласындағы уәкілетті органмен және ақпараттандыру саласындағы уәкілетті органмен келіседі;</w:t>
      </w:r>
    </w:p>
    <w:bookmarkEnd w:id="165"/>
    <w:bookmarkStart w:name="z168" w:id="166"/>
    <w:p>
      <w:pPr>
        <w:spacing w:after="0"/>
        <w:ind w:left="0"/>
        <w:jc w:val="both"/>
      </w:pPr>
      <w:r>
        <w:rPr>
          <w:rFonts w:ascii="Times New Roman"/>
          <w:b w:val="false"/>
          <w:i w:val="false"/>
          <w:color w:val="000000"/>
          <w:sz w:val="28"/>
        </w:rPr>
        <w:t>
      117) рұқсат беру талаптары мен оларға сәйкестікті растайтын құжаттар тізбесін бекіту туралы нормативтік құқықтық актілерді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6"/>
    <w:bookmarkStart w:name="z169" w:id="167"/>
    <w:p>
      <w:pPr>
        <w:spacing w:after="0"/>
        <w:ind w:left="0"/>
        <w:jc w:val="both"/>
      </w:pPr>
      <w:r>
        <w:rPr>
          <w:rFonts w:ascii="Times New Roman"/>
          <w:b w:val="false"/>
          <w:i w:val="false"/>
          <w:color w:val="000000"/>
          <w:sz w:val="28"/>
        </w:rPr>
        <w:t>
      118) екінші санаттағы рұқсатты алуға арналған өтініштердің нысандарын, екінші санаттағы рұқсаттардың нысандарын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7"/>
    <w:bookmarkStart w:name="z170" w:id="168"/>
    <w:p>
      <w:pPr>
        <w:spacing w:after="0"/>
        <w:ind w:left="0"/>
        <w:jc w:val="both"/>
      </w:pPr>
      <w:r>
        <w:rPr>
          <w:rFonts w:ascii="Times New Roman"/>
          <w:b w:val="false"/>
          <w:i w:val="false"/>
          <w:color w:val="000000"/>
          <w:sz w:val="28"/>
        </w:rPr>
        <w:t xml:space="preserve">
      119) рұқсат беру рәсімдерін жүзеге асыру қағидаларын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тәртібі енгізілген қызметті немесе әрекеттерді (операцияларды) жүзеге асыру қағидаларын өз құзыреті шегінде әзірлейді және рұқсаттар және хабарламалар саласындағы уәкілетті органмен және ақпараттандыру саласындағы уәкілетті органмен келіседі;</w:t>
      </w:r>
    </w:p>
    <w:bookmarkEnd w:id="168"/>
    <w:bookmarkStart w:name="z171" w:id="169"/>
    <w:p>
      <w:pPr>
        <w:spacing w:after="0"/>
        <w:ind w:left="0"/>
        <w:jc w:val="both"/>
      </w:pPr>
      <w:r>
        <w:rPr>
          <w:rFonts w:ascii="Times New Roman"/>
          <w:b w:val="false"/>
          <w:i w:val="false"/>
          <w:color w:val="000000"/>
          <w:sz w:val="28"/>
        </w:rPr>
        <w:t>
      120) жеке және заңды тұлғалардың өтініштері бойынша олардың нақты қызмет түрлерін немесе әрекеттерді (операцияларды) жүзеге асыруға арналған рұқсаттарды алу қажеттігі немесе алу қажеттігінің жоқтығы туралы өз құзыреті шегінде қорытынды береді;</w:t>
      </w:r>
    </w:p>
    <w:bookmarkEnd w:id="169"/>
    <w:bookmarkStart w:name="z172" w:id="170"/>
    <w:p>
      <w:pPr>
        <w:spacing w:after="0"/>
        <w:ind w:left="0"/>
        <w:jc w:val="both"/>
      </w:pPr>
      <w:r>
        <w:rPr>
          <w:rFonts w:ascii="Times New Roman"/>
          <w:b w:val="false"/>
          <w:i w:val="false"/>
          <w:color w:val="000000"/>
          <w:sz w:val="28"/>
        </w:rPr>
        <w:t>
      121) өтініш берушінің біліктілік немесе рұқсат беру талаптарына сәйкестігін өз құзыреті шегінде белгілейді;</w:t>
      </w:r>
    </w:p>
    <w:bookmarkEnd w:id="170"/>
    <w:bookmarkStart w:name="z173" w:id="171"/>
    <w:p>
      <w:pPr>
        <w:spacing w:after="0"/>
        <w:ind w:left="0"/>
        <w:jc w:val="both"/>
      </w:pPr>
      <w:r>
        <w:rPr>
          <w:rFonts w:ascii="Times New Roman"/>
          <w:b w:val="false"/>
          <w:i w:val="false"/>
          <w:color w:val="000000"/>
          <w:sz w:val="28"/>
        </w:rPr>
        <w:t>
      122) лицензиялауды немесе рұқсат беру рәсімдерін өз құзыреті шегінде жүзеге асырады;</w:t>
      </w:r>
    </w:p>
    <w:bookmarkEnd w:id="171"/>
    <w:bookmarkStart w:name="z174" w:id="172"/>
    <w:p>
      <w:pPr>
        <w:spacing w:after="0"/>
        <w:ind w:left="0"/>
        <w:jc w:val="both"/>
      </w:pPr>
      <w:r>
        <w:rPr>
          <w:rFonts w:ascii="Times New Roman"/>
          <w:b w:val="false"/>
          <w:i w:val="false"/>
          <w:color w:val="000000"/>
          <w:sz w:val="28"/>
        </w:rPr>
        <w:t>
      123) рұқсаттық бақылауды өз құзыреті шегінде жүзеге асырады;</w:t>
      </w:r>
    </w:p>
    <w:bookmarkEnd w:id="172"/>
    <w:bookmarkStart w:name="z175" w:id="173"/>
    <w:p>
      <w:pPr>
        <w:spacing w:after="0"/>
        <w:ind w:left="0"/>
        <w:jc w:val="both"/>
      </w:pPr>
      <w:r>
        <w:rPr>
          <w:rFonts w:ascii="Times New Roman"/>
          <w:b w:val="false"/>
          <w:i w:val="false"/>
          <w:color w:val="000000"/>
          <w:sz w:val="28"/>
        </w:rPr>
        <w:t>
      124) рұқсат беру рәсімдерін және лицензиялауды рұқсаттар мен хабарламалардың мемлекеттік ақпараттық жүйесі арқылы оның жұмыс істеу қағидаларына сәйкес электрондық түрде өз құзыреті шегінде жүзеге асырады;</w:t>
      </w:r>
    </w:p>
    <w:bookmarkEnd w:id="173"/>
    <w:bookmarkStart w:name="z176" w:id="174"/>
    <w:p>
      <w:pPr>
        <w:spacing w:after="0"/>
        <w:ind w:left="0"/>
        <w:jc w:val="both"/>
      </w:pPr>
      <w:r>
        <w:rPr>
          <w:rFonts w:ascii="Times New Roman"/>
          <w:b w:val="false"/>
          <w:i w:val="false"/>
          <w:color w:val="000000"/>
          <w:sz w:val="28"/>
        </w:rPr>
        <w:t>
      125) мемлекеттік органдарға өтініш берушінің Қазақстан Республикасы заңнамасының талаптарына сәйкестігі бөлігінде өз құзыреті шегінде рұқсат беруді келісу туралы сауал жібереді;</w:t>
      </w:r>
    </w:p>
    <w:bookmarkEnd w:id="174"/>
    <w:bookmarkStart w:name="z177" w:id="175"/>
    <w:p>
      <w:pPr>
        <w:spacing w:after="0"/>
        <w:ind w:left="0"/>
        <w:jc w:val="both"/>
      </w:pPr>
      <w:r>
        <w:rPr>
          <w:rFonts w:ascii="Times New Roman"/>
          <w:b w:val="false"/>
          <w:i w:val="false"/>
          <w:color w:val="000000"/>
          <w:sz w:val="28"/>
        </w:rPr>
        <w:t>
      126) хабарламаларды қабылдауды өз құзыреті шегінде жүзеге асырады;</w:t>
      </w:r>
    </w:p>
    <w:bookmarkEnd w:id="175"/>
    <w:bookmarkStart w:name="z178" w:id="176"/>
    <w:p>
      <w:pPr>
        <w:spacing w:after="0"/>
        <w:ind w:left="0"/>
        <w:jc w:val="both"/>
      </w:pPr>
      <w:r>
        <w:rPr>
          <w:rFonts w:ascii="Times New Roman"/>
          <w:b w:val="false"/>
          <w:i w:val="false"/>
          <w:color w:val="000000"/>
          <w:sz w:val="28"/>
        </w:rPr>
        <w:t>
      127) рұқсаттар мен хабарламалардың мемлекеттік электрондық тізілімін өз құзыреті шегінде жүргізеді;</w:t>
      </w:r>
    </w:p>
    <w:bookmarkEnd w:id="176"/>
    <w:bookmarkStart w:name="z179" w:id="177"/>
    <w:p>
      <w:pPr>
        <w:spacing w:after="0"/>
        <w:ind w:left="0"/>
        <w:jc w:val="both"/>
      </w:pPr>
      <w:r>
        <w:rPr>
          <w:rFonts w:ascii="Times New Roman"/>
          <w:b w:val="false"/>
          <w:i w:val="false"/>
          <w:color w:val="000000"/>
          <w:sz w:val="28"/>
        </w:rPr>
        <w:t>
      128) хабарлама жасау тәртібін рұқсаттар мен хабарламалардың мемлекеттік ақпараттық жүйесі арқылы оның жұмыс істеу қағидаларына сәйкес электрондық түрде өз құзыреті шегінде жүзеге асырады;</w:t>
      </w:r>
    </w:p>
    <w:bookmarkEnd w:id="177"/>
    <w:bookmarkStart w:name="z180" w:id="178"/>
    <w:p>
      <w:pPr>
        <w:spacing w:after="0"/>
        <w:ind w:left="0"/>
        <w:jc w:val="both"/>
      </w:pPr>
      <w:r>
        <w:rPr>
          <w:rFonts w:ascii="Times New Roman"/>
          <w:b w:val="false"/>
          <w:i w:val="false"/>
          <w:color w:val="000000"/>
          <w:sz w:val="28"/>
        </w:rPr>
        <w:t>
      129)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заңнамасында көзделген шектерде салааралық үйлестіруді жүзеге асырады;</w:t>
      </w:r>
    </w:p>
    <w:bookmarkEnd w:id="178"/>
    <w:bookmarkStart w:name="z181" w:id="179"/>
    <w:p>
      <w:pPr>
        <w:spacing w:after="0"/>
        <w:ind w:left="0"/>
        <w:jc w:val="both"/>
      </w:pPr>
      <w:r>
        <w:rPr>
          <w:rFonts w:ascii="Times New Roman"/>
          <w:b w:val="false"/>
          <w:i w:val="false"/>
          <w:color w:val="000000"/>
          <w:sz w:val="28"/>
        </w:rPr>
        <w:t>
      130)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қалыптастырады және іске асырады;</w:t>
      </w:r>
    </w:p>
    <w:bookmarkEnd w:id="179"/>
    <w:bookmarkStart w:name="z182" w:id="180"/>
    <w:p>
      <w:pPr>
        <w:spacing w:after="0"/>
        <w:ind w:left="0"/>
        <w:jc w:val="both"/>
      </w:pPr>
      <w:r>
        <w:rPr>
          <w:rFonts w:ascii="Times New Roman"/>
          <w:b w:val="false"/>
          <w:i w:val="false"/>
          <w:color w:val="000000"/>
          <w:sz w:val="28"/>
        </w:rPr>
        <w:t>
      131)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әзірлейді;</w:t>
      </w:r>
    </w:p>
    <w:bookmarkEnd w:id="180"/>
    <w:bookmarkStart w:name="z183" w:id="181"/>
    <w:p>
      <w:pPr>
        <w:spacing w:after="0"/>
        <w:ind w:left="0"/>
        <w:jc w:val="both"/>
      </w:pPr>
      <w:r>
        <w:rPr>
          <w:rFonts w:ascii="Times New Roman"/>
          <w:b w:val="false"/>
          <w:i w:val="false"/>
          <w:color w:val="000000"/>
          <w:sz w:val="28"/>
        </w:rPr>
        <w:t>
      132)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әзірлейді;</w:t>
      </w:r>
    </w:p>
    <w:bookmarkEnd w:id="181"/>
    <w:bookmarkStart w:name="z184" w:id="182"/>
    <w:p>
      <w:pPr>
        <w:spacing w:after="0"/>
        <w:ind w:left="0"/>
        <w:jc w:val="both"/>
      </w:pPr>
      <w:r>
        <w:rPr>
          <w:rFonts w:ascii="Times New Roman"/>
          <w:b w:val="false"/>
          <w:i w:val="false"/>
          <w:color w:val="000000"/>
          <w:sz w:val="28"/>
        </w:rPr>
        <w:t>
      133)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әзірлейді;</w:t>
      </w:r>
    </w:p>
    <w:bookmarkEnd w:id="182"/>
    <w:bookmarkStart w:name="z185" w:id="183"/>
    <w:p>
      <w:pPr>
        <w:spacing w:after="0"/>
        <w:ind w:left="0"/>
        <w:jc w:val="both"/>
      </w:pPr>
      <w:r>
        <w:rPr>
          <w:rFonts w:ascii="Times New Roman"/>
          <w:b w:val="false"/>
          <w:i w:val="false"/>
          <w:color w:val="000000"/>
          <w:sz w:val="28"/>
        </w:rPr>
        <w:t>
      134)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3"/>
    <w:bookmarkStart w:name="z186" w:id="184"/>
    <w:p>
      <w:pPr>
        <w:spacing w:after="0"/>
        <w:ind w:left="0"/>
        <w:jc w:val="both"/>
      </w:pPr>
      <w:r>
        <w:rPr>
          <w:rFonts w:ascii="Times New Roman"/>
          <w:b w:val="false"/>
          <w:i w:val="false"/>
          <w:color w:val="000000"/>
          <w:sz w:val="28"/>
        </w:rPr>
        <w:t>
      135)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4"/>
    <w:bookmarkStart w:name="z187" w:id="185"/>
    <w:p>
      <w:pPr>
        <w:spacing w:after="0"/>
        <w:ind w:left="0"/>
        <w:jc w:val="both"/>
      </w:pPr>
      <w:r>
        <w:rPr>
          <w:rFonts w:ascii="Times New Roman"/>
          <w:b w:val="false"/>
          <w:i w:val="false"/>
          <w:color w:val="000000"/>
          <w:sz w:val="28"/>
        </w:rPr>
        <w:t>
      136) құрамында бағалы металдар бар түсті металдар кендерін, концентраттары мен күлдерін, түсті металдар өндірісінің жартылай өнімдерін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мемлекеттік бақылауды жүзеге асырады;</w:t>
      </w:r>
    </w:p>
    <w:bookmarkEnd w:id="185"/>
    <w:bookmarkStart w:name="z188" w:id="186"/>
    <w:p>
      <w:pPr>
        <w:spacing w:after="0"/>
        <w:ind w:left="0"/>
        <w:jc w:val="both"/>
      </w:pPr>
      <w:r>
        <w:rPr>
          <w:rFonts w:ascii="Times New Roman"/>
          <w:b w:val="false"/>
          <w:i w:val="false"/>
          <w:color w:val="000000"/>
          <w:sz w:val="28"/>
        </w:rPr>
        <w:t>
      137) құрамында бағалы металдар бар түсті металдар кендерін, концентраттары мен күлдерін, түсті металдар өндірісінің жартылай өнімдерін қоспағанда, бағалы металдарды және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беруді жүзеге асырады;</w:t>
      </w:r>
    </w:p>
    <w:bookmarkEnd w:id="186"/>
    <w:bookmarkStart w:name="z189" w:id="187"/>
    <w:p>
      <w:pPr>
        <w:spacing w:after="0"/>
        <w:ind w:left="0"/>
        <w:jc w:val="both"/>
      </w:pPr>
      <w:r>
        <w:rPr>
          <w:rFonts w:ascii="Times New Roman"/>
          <w:b w:val="false"/>
          <w:i w:val="false"/>
          <w:color w:val="000000"/>
          <w:sz w:val="28"/>
        </w:rPr>
        <w:t>
      138) асыл тастарды, зергерлік және басқа да бұйымдарды, бағалы металдардан жасалған монеталарды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кезінде тауардың әрбір партиясына мемлекеттік бақылау актісін беруді жүзеге асырады;</w:t>
      </w:r>
    </w:p>
    <w:bookmarkEnd w:id="187"/>
    <w:bookmarkStart w:name="z190" w:id="188"/>
    <w:p>
      <w:pPr>
        <w:spacing w:after="0"/>
        <w:ind w:left="0"/>
        <w:jc w:val="both"/>
      </w:pPr>
      <w:r>
        <w:rPr>
          <w:rFonts w:ascii="Times New Roman"/>
          <w:b w:val="false"/>
          <w:i w:val="false"/>
          <w:color w:val="000000"/>
          <w:sz w:val="28"/>
        </w:rPr>
        <w:t>
      139)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қағидаларын әзірлейді;</w:t>
      </w:r>
    </w:p>
    <w:bookmarkEnd w:id="188"/>
    <w:bookmarkStart w:name="z191" w:id="189"/>
    <w:p>
      <w:pPr>
        <w:spacing w:after="0"/>
        <w:ind w:left="0"/>
        <w:jc w:val="both"/>
      </w:pPr>
      <w:r>
        <w:rPr>
          <w:rFonts w:ascii="Times New Roman"/>
          <w:b w:val="false"/>
          <w:i w:val="false"/>
          <w:color w:val="000000"/>
          <w:sz w:val="28"/>
        </w:rPr>
        <w:t>
      140)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 әзірлейді;</w:t>
      </w:r>
    </w:p>
    <w:bookmarkEnd w:id="189"/>
    <w:bookmarkStart w:name="z192" w:id="190"/>
    <w:p>
      <w:pPr>
        <w:spacing w:after="0"/>
        <w:ind w:left="0"/>
        <w:jc w:val="both"/>
      </w:pPr>
      <w:r>
        <w:rPr>
          <w:rFonts w:ascii="Times New Roman"/>
          <w:b w:val="false"/>
          <w:i w:val="false"/>
          <w:color w:val="000000"/>
          <w:sz w:val="28"/>
        </w:rPr>
        <w:t>
      141)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 әзірлейді;</w:t>
      </w:r>
    </w:p>
    <w:bookmarkEnd w:id="190"/>
    <w:bookmarkStart w:name="z193" w:id="191"/>
    <w:p>
      <w:pPr>
        <w:spacing w:after="0"/>
        <w:ind w:left="0"/>
        <w:jc w:val="both"/>
      </w:pPr>
      <w:r>
        <w:rPr>
          <w:rFonts w:ascii="Times New Roman"/>
          <w:b w:val="false"/>
          <w:i w:val="false"/>
          <w:color w:val="000000"/>
          <w:sz w:val="28"/>
        </w:rPr>
        <w:t>
      142)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қағидаларын әзірлейді;</w:t>
      </w:r>
    </w:p>
    <w:bookmarkEnd w:id="191"/>
    <w:bookmarkStart w:name="z194" w:id="192"/>
    <w:p>
      <w:pPr>
        <w:spacing w:after="0"/>
        <w:ind w:left="0"/>
        <w:jc w:val="both"/>
      </w:pPr>
      <w:r>
        <w:rPr>
          <w:rFonts w:ascii="Times New Roman"/>
          <w:b w:val="false"/>
          <w:i w:val="false"/>
          <w:color w:val="000000"/>
          <w:sz w:val="28"/>
        </w:rPr>
        <w:t>
      143) "Минералдық шикізатты кедендік аумақтан тыс қайта өңдеу рәсіміне орналастыруға қорытынды (рұқсат беру құжатын) беру" мемлекеттік қызмет көрсету қағидаларын әзірлейді;</w:t>
      </w:r>
    </w:p>
    <w:bookmarkEnd w:id="192"/>
    <w:bookmarkStart w:name="z195" w:id="193"/>
    <w:p>
      <w:pPr>
        <w:spacing w:after="0"/>
        <w:ind w:left="0"/>
        <w:jc w:val="both"/>
      </w:pPr>
      <w:r>
        <w:rPr>
          <w:rFonts w:ascii="Times New Roman"/>
          <w:b w:val="false"/>
          <w:i w:val="false"/>
          <w:color w:val="000000"/>
          <w:sz w:val="28"/>
        </w:rPr>
        <w:t>
      144) тауарларды қайта өңдеу шарттары туралы құжатты;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қорытындыны;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қорытындыны; Кимберлий процесінің сертификатын беруді жүзеге асырады;</w:t>
      </w:r>
    </w:p>
    <w:bookmarkEnd w:id="193"/>
    <w:bookmarkStart w:name="z196" w:id="194"/>
    <w:p>
      <w:pPr>
        <w:spacing w:after="0"/>
        <w:ind w:left="0"/>
        <w:jc w:val="both"/>
      </w:pPr>
      <w:r>
        <w:rPr>
          <w:rFonts w:ascii="Times New Roman"/>
          <w:b w:val="false"/>
          <w:i w:val="false"/>
          <w:color w:val="000000"/>
          <w:sz w:val="28"/>
        </w:rPr>
        <w:t>
      145) өңделмеген табиғи алмастардың халықаралық сертификаттау схемасының сертификат нысанын әзірлейді;</w:t>
      </w:r>
    </w:p>
    <w:bookmarkEnd w:id="194"/>
    <w:bookmarkStart w:name="z197" w:id="195"/>
    <w:p>
      <w:pPr>
        <w:spacing w:after="0"/>
        <w:ind w:left="0"/>
        <w:jc w:val="both"/>
      </w:pPr>
      <w:r>
        <w:rPr>
          <w:rFonts w:ascii="Times New Roman"/>
          <w:b w:val="false"/>
          <w:i w:val="false"/>
          <w:color w:val="000000"/>
          <w:sz w:val="28"/>
        </w:rPr>
        <w:t>
      146) сараптама жүргізу қағидаларын әзірлейді;</w:t>
      </w:r>
    </w:p>
    <w:bookmarkEnd w:id="195"/>
    <w:bookmarkStart w:name="z198" w:id="196"/>
    <w:p>
      <w:pPr>
        <w:spacing w:after="0"/>
        <w:ind w:left="0"/>
        <w:jc w:val="both"/>
      </w:pPr>
      <w:r>
        <w:rPr>
          <w:rFonts w:ascii="Times New Roman"/>
          <w:b w:val="false"/>
          <w:i w:val="false"/>
          <w:color w:val="000000"/>
          <w:sz w:val="28"/>
        </w:rPr>
        <w:t>
      147) атаулы таңбаны уәкілетті ұйымда міндетті тіркеу және тіркелген атаулы таңбалар туралы мәліметтерді уәкілетті органға ұсыну қағидаларын әзірлейді;</w:t>
      </w:r>
    </w:p>
    <w:bookmarkEnd w:id="196"/>
    <w:bookmarkStart w:name="z199" w:id="197"/>
    <w:p>
      <w:pPr>
        <w:spacing w:after="0"/>
        <w:ind w:left="0"/>
        <w:jc w:val="both"/>
      </w:pPr>
      <w:r>
        <w:rPr>
          <w:rFonts w:ascii="Times New Roman"/>
          <w:b w:val="false"/>
          <w:i w:val="false"/>
          <w:color w:val="000000"/>
          <w:sz w:val="28"/>
        </w:rPr>
        <w:t>
      148) уәкілетті ұйым ұсынатын тіркелген атаулы таңбалар туралы мәліметтерді қарастырады және оған талдау жүргізеді;</w:t>
      </w:r>
    </w:p>
    <w:bookmarkEnd w:id="197"/>
    <w:bookmarkStart w:name="z200" w:id="198"/>
    <w:p>
      <w:pPr>
        <w:spacing w:after="0"/>
        <w:ind w:left="0"/>
        <w:jc w:val="both"/>
      </w:pPr>
      <w:r>
        <w:rPr>
          <w:rFonts w:ascii="Times New Roman"/>
          <w:b w:val="false"/>
          <w:i w:val="false"/>
          <w:color w:val="000000"/>
          <w:sz w:val="28"/>
        </w:rPr>
        <w:t>
      149) құрамында бағалы металдар бар шикізат тауарларына нормативтік құжаттарды әзірлейді;</w:t>
      </w:r>
    </w:p>
    <w:bookmarkEnd w:id="198"/>
    <w:bookmarkStart w:name="z201" w:id="199"/>
    <w:p>
      <w:pPr>
        <w:spacing w:after="0"/>
        <w:ind w:left="0"/>
        <w:jc w:val="both"/>
      </w:pPr>
      <w:r>
        <w:rPr>
          <w:rFonts w:ascii="Times New Roman"/>
          <w:b w:val="false"/>
          <w:i w:val="false"/>
          <w:color w:val="000000"/>
          <w:sz w:val="28"/>
        </w:rPr>
        <w:t>
      150)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растайды;</w:t>
      </w:r>
    </w:p>
    <w:bookmarkEnd w:id="199"/>
    <w:bookmarkStart w:name="z202" w:id="200"/>
    <w:p>
      <w:pPr>
        <w:spacing w:after="0"/>
        <w:ind w:left="0"/>
        <w:jc w:val="both"/>
      </w:pPr>
      <w:r>
        <w:rPr>
          <w:rFonts w:ascii="Times New Roman"/>
          <w:b w:val="false"/>
          <w:i w:val="false"/>
          <w:color w:val="000000"/>
          <w:sz w:val="28"/>
        </w:rPr>
        <w:t>
      151) құрамында бағалы металдар бар шикізат тауарларындағы зиянды қоспалар мен бағалы металдар құрамының шекті мәнін айқындау қағидаларын әзірлейді;</w:t>
      </w:r>
    </w:p>
    <w:bookmarkEnd w:id="200"/>
    <w:bookmarkStart w:name="z203" w:id="201"/>
    <w:p>
      <w:pPr>
        <w:spacing w:after="0"/>
        <w:ind w:left="0"/>
        <w:jc w:val="both"/>
      </w:pPr>
      <w:r>
        <w:rPr>
          <w:rFonts w:ascii="Times New Roman"/>
          <w:b w:val="false"/>
          <w:i w:val="false"/>
          <w:color w:val="000000"/>
          <w:sz w:val="28"/>
        </w:rPr>
        <w:t>
      152) бағалы металдар өндірісінің субъектілері ұсынатын құрамында бағалы металдар бар шикізат тауарларының қайта өңдеудің және (немесе) аффинаждаудың жеке-дара технологиялық мүмкіндіктері туралы мәліметтерді қарастырады және оған талдау жүргізеді;</w:t>
      </w:r>
    </w:p>
    <w:bookmarkEnd w:id="201"/>
    <w:bookmarkStart w:name="z204" w:id="202"/>
    <w:p>
      <w:pPr>
        <w:spacing w:after="0"/>
        <w:ind w:left="0"/>
        <w:jc w:val="both"/>
      </w:pPr>
      <w:r>
        <w:rPr>
          <w:rFonts w:ascii="Times New Roman"/>
          <w:b w:val="false"/>
          <w:i w:val="false"/>
          <w:color w:val="000000"/>
          <w:sz w:val="28"/>
        </w:rPr>
        <w:t>
      153) шикізат тауарларының түрлері бойынша жеке-дара технологиялық мүмкіндіктерін ескере отырып, уәкілетті орган бекітетін тізбедегі әрбір бағалы металдарды өндіру субъектісі үшін құрамында бағалы металдар бар шикізат тауарларындағы зиянды қоспалар мен бағалы металдар құрамының шекті мәнін әзірлейді;</w:t>
      </w:r>
    </w:p>
    <w:bookmarkEnd w:id="202"/>
    <w:bookmarkStart w:name="z205" w:id="203"/>
    <w:p>
      <w:pPr>
        <w:spacing w:after="0"/>
        <w:ind w:left="0"/>
        <w:jc w:val="both"/>
      </w:pPr>
      <w:r>
        <w:rPr>
          <w:rFonts w:ascii="Times New Roman"/>
          <w:b w:val="false"/>
          <w:i w:val="false"/>
          <w:color w:val="000000"/>
          <w:sz w:val="28"/>
        </w:rPr>
        <w:t>
      154) бағалы металдарды өндіру субъектілерінің тізбесін қалыптастыру қағидаларын әзірлейді;</w:t>
      </w:r>
    </w:p>
    <w:bookmarkEnd w:id="203"/>
    <w:bookmarkStart w:name="z206" w:id="204"/>
    <w:p>
      <w:pPr>
        <w:spacing w:after="0"/>
        <w:ind w:left="0"/>
        <w:jc w:val="both"/>
      </w:pPr>
      <w:r>
        <w:rPr>
          <w:rFonts w:ascii="Times New Roman"/>
          <w:b w:val="false"/>
          <w:i w:val="false"/>
          <w:color w:val="000000"/>
          <w:sz w:val="28"/>
        </w:rPr>
        <w:t>
      155) бағалы металдарды өндіру субъектілерінің тізбесін қалыптастырады;</w:t>
      </w:r>
    </w:p>
    <w:bookmarkEnd w:id="204"/>
    <w:bookmarkStart w:name="z207" w:id="205"/>
    <w:p>
      <w:pPr>
        <w:spacing w:after="0"/>
        <w:ind w:left="0"/>
        <w:jc w:val="both"/>
      </w:pPr>
      <w:r>
        <w:rPr>
          <w:rFonts w:ascii="Times New Roman"/>
          <w:b w:val="false"/>
          <w:i w:val="false"/>
          <w:color w:val="000000"/>
          <w:sz w:val="28"/>
        </w:rPr>
        <w:t>
      156)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қағидаларын әзірлейді;</w:t>
      </w:r>
    </w:p>
    <w:bookmarkEnd w:id="205"/>
    <w:bookmarkStart w:name="z208" w:id="206"/>
    <w:p>
      <w:pPr>
        <w:spacing w:after="0"/>
        <w:ind w:left="0"/>
        <w:jc w:val="both"/>
      </w:pPr>
      <w:r>
        <w:rPr>
          <w:rFonts w:ascii="Times New Roman"/>
          <w:b w:val="false"/>
          <w:i w:val="false"/>
          <w:color w:val="000000"/>
          <w:sz w:val="28"/>
        </w:rPr>
        <w:t>
      157)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мәмілелерді есепке алу жөніндегі ақпаратты қалыптастырады;</w:t>
      </w:r>
    </w:p>
    <w:bookmarkEnd w:id="206"/>
    <w:bookmarkStart w:name="z209" w:id="207"/>
    <w:p>
      <w:pPr>
        <w:spacing w:after="0"/>
        <w:ind w:left="0"/>
        <w:jc w:val="both"/>
      </w:pPr>
      <w:r>
        <w:rPr>
          <w:rFonts w:ascii="Times New Roman"/>
          <w:b w:val="false"/>
          <w:i w:val="false"/>
          <w:color w:val="000000"/>
          <w:sz w:val="28"/>
        </w:rPr>
        <w:t>
      158) сынамаларды іріктеу туралы актіні ресімдеу қағидаларын және оның нысанын әзірлейді;</w:t>
      </w:r>
    </w:p>
    <w:bookmarkEnd w:id="207"/>
    <w:bookmarkStart w:name="z210" w:id="208"/>
    <w:p>
      <w:pPr>
        <w:spacing w:after="0"/>
        <w:ind w:left="0"/>
        <w:jc w:val="both"/>
      </w:pPr>
      <w:r>
        <w:rPr>
          <w:rFonts w:ascii="Times New Roman"/>
          <w:b w:val="false"/>
          <w:i w:val="false"/>
          <w:color w:val="000000"/>
          <w:sz w:val="28"/>
        </w:rPr>
        <w:t>
      159) уәкілетті ұйымдарда міндетті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айқындауға қатысады;</w:t>
      </w:r>
    </w:p>
    <w:bookmarkEnd w:id="208"/>
    <w:bookmarkStart w:name="z211" w:id="209"/>
    <w:p>
      <w:pPr>
        <w:spacing w:after="0"/>
        <w:ind w:left="0"/>
        <w:jc w:val="both"/>
      </w:pPr>
      <w:r>
        <w:rPr>
          <w:rFonts w:ascii="Times New Roman"/>
          <w:b w:val="false"/>
          <w:i w:val="false"/>
          <w:color w:val="000000"/>
          <w:sz w:val="28"/>
        </w:rPr>
        <w:t>
      160) бағалы металдарды өндіру субъектілерінен бас тартуды немесе осындай бас тартудың бар екені туралы уәкілетті органның растамасын алу қағидаларын, сондай-ақ бағалы металдарды өндіру субъектілері үшін шарттарды әзірлейді;</w:t>
      </w:r>
    </w:p>
    <w:bookmarkEnd w:id="209"/>
    <w:bookmarkStart w:name="z212" w:id="210"/>
    <w:p>
      <w:pPr>
        <w:spacing w:after="0"/>
        <w:ind w:left="0"/>
        <w:jc w:val="both"/>
      </w:pPr>
      <w:r>
        <w:rPr>
          <w:rFonts w:ascii="Times New Roman"/>
          <w:b w:val="false"/>
          <w:i w:val="false"/>
          <w:color w:val="000000"/>
          <w:sz w:val="28"/>
        </w:rPr>
        <w:t>
      161) Қазақстан Республикасының аумағынан құрамында бағалы металдары бар шикізат тауарларын әкетуді жүргізуге ниетті тұлғаларға бағалы металдарды өндіру субъектілерінен бас тартудың бар екені туралы растаманы ұсынады;</w:t>
      </w:r>
    </w:p>
    <w:bookmarkEnd w:id="210"/>
    <w:bookmarkStart w:name="z213" w:id="211"/>
    <w:p>
      <w:pPr>
        <w:spacing w:after="0"/>
        <w:ind w:left="0"/>
        <w:jc w:val="both"/>
      </w:pPr>
      <w:r>
        <w:rPr>
          <w:rFonts w:ascii="Times New Roman"/>
          <w:b w:val="false"/>
          <w:i w:val="false"/>
          <w:color w:val="000000"/>
          <w:sz w:val="28"/>
        </w:rPr>
        <w:t>
      162) бірыңғай индустрияландыру картасы бойынша жалпы үйлестіруді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бірлесе отырып жүзеге асырады;</w:t>
      </w:r>
    </w:p>
    <w:bookmarkEnd w:id="211"/>
    <w:bookmarkStart w:name="z214" w:id="212"/>
    <w:p>
      <w:pPr>
        <w:spacing w:after="0"/>
        <w:ind w:left="0"/>
        <w:jc w:val="both"/>
      </w:pPr>
      <w:r>
        <w:rPr>
          <w:rFonts w:ascii="Times New Roman"/>
          <w:b w:val="false"/>
          <w:i w:val="false"/>
          <w:color w:val="000000"/>
          <w:sz w:val="28"/>
        </w:rPr>
        <w:t>
      163) жауапты мемлекеттік органдар, ұлттық басқарушы холдингтер және облыстардың, республикалық маңызы бар қалалар мен астананың жергілікті атқарушы органдары ұсынатын бірыңғай индустрияландыру картасы өнеркәсіптік-инновациялық жобаларының іске асырылу барысы туралы ақпаратты қарастырады және оған талдау жүргізеді;</w:t>
      </w:r>
    </w:p>
    <w:bookmarkEnd w:id="212"/>
    <w:bookmarkStart w:name="z215" w:id="213"/>
    <w:p>
      <w:pPr>
        <w:spacing w:after="0"/>
        <w:ind w:left="0"/>
        <w:jc w:val="both"/>
      </w:pPr>
      <w:r>
        <w:rPr>
          <w:rFonts w:ascii="Times New Roman"/>
          <w:b w:val="false"/>
          <w:i w:val="false"/>
          <w:color w:val="000000"/>
          <w:sz w:val="28"/>
        </w:rPr>
        <w:t>
      164) бірыңғай индустрияландыру картасын әзірлейді және бірыңғай индустрияландыру картасына енгізілген жобалар бойынша ақпаратты өзектендіруді жүзеге асырады;</w:t>
      </w:r>
    </w:p>
    <w:bookmarkEnd w:id="213"/>
    <w:bookmarkStart w:name="z216" w:id="214"/>
    <w:p>
      <w:pPr>
        <w:spacing w:after="0"/>
        <w:ind w:left="0"/>
        <w:jc w:val="both"/>
      </w:pPr>
      <w:r>
        <w:rPr>
          <w:rFonts w:ascii="Times New Roman"/>
          <w:b w:val="false"/>
          <w:i w:val="false"/>
          <w:color w:val="000000"/>
          <w:sz w:val="28"/>
        </w:rPr>
        <w:t>
      165) өнеркәсіптік-инновациялық жобаларды бірыңғай индустрияландыру картасына енгізу қағидаларын әзірлейді;</w:t>
      </w:r>
    </w:p>
    <w:bookmarkEnd w:id="214"/>
    <w:bookmarkStart w:name="z217" w:id="215"/>
    <w:p>
      <w:pPr>
        <w:spacing w:after="0"/>
        <w:ind w:left="0"/>
        <w:jc w:val="both"/>
      </w:pPr>
      <w:r>
        <w:rPr>
          <w:rFonts w:ascii="Times New Roman"/>
          <w:b w:val="false"/>
          <w:i w:val="false"/>
          <w:color w:val="000000"/>
          <w:sz w:val="28"/>
        </w:rPr>
        <w:t>
      166) Бірыңғай индустрияландыру картасының мәселелері жөніндегі штаб отырысында қаралатын бірыңғай индустрияландыру картасына енгізу туралы ұсыныстар бар өнеркәсіптік-инновациялық жобаларды жалпы жинақтауды жүзеге асырады;</w:t>
      </w:r>
    </w:p>
    <w:bookmarkEnd w:id="215"/>
    <w:bookmarkStart w:name="z218" w:id="216"/>
    <w:p>
      <w:pPr>
        <w:spacing w:after="0"/>
        <w:ind w:left="0"/>
        <w:jc w:val="both"/>
      </w:pPr>
      <w:r>
        <w:rPr>
          <w:rFonts w:ascii="Times New Roman"/>
          <w:b w:val="false"/>
          <w:i w:val="false"/>
          <w:color w:val="000000"/>
          <w:sz w:val="28"/>
        </w:rPr>
        <w:t>
      167) бірыңғай индустрияландыру картасының өнеркәсіптік-инновациялық жобаларын мониторингтеу әдістемесін әзірлейді;</w:t>
      </w:r>
    </w:p>
    <w:bookmarkEnd w:id="216"/>
    <w:bookmarkStart w:name="z219" w:id="217"/>
    <w:p>
      <w:pPr>
        <w:spacing w:after="0"/>
        <w:ind w:left="0"/>
        <w:jc w:val="both"/>
      </w:pPr>
      <w:r>
        <w:rPr>
          <w:rFonts w:ascii="Times New Roman"/>
          <w:b w:val="false"/>
          <w:i w:val="false"/>
          <w:color w:val="000000"/>
          <w:sz w:val="28"/>
        </w:rPr>
        <w:t>
      168)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әзірлейді;</w:t>
      </w:r>
    </w:p>
    <w:bookmarkEnd w:id="217"/>
    <w:bookmarkStart w:name="z220" w:id="218"/>
    <w:p>
      <w:pPr>
        <w:spacing w:after="0"/>
        <w:ind w:left="0"/>
        <w:jc w:val="both"/>
      </w:pPr>
      <w:r>
        <w:rPr>
          <w:rFonts w:ascii="Times New Roman"/>
          <w:b w:val="false"/>
          <w:i w:val="false"/>
          <w:color w:val="000000"/>
          <w:sz w:val="28"/>
        </w:rPr>
        <w:t>
      169) еңбек өнімділігін арттыруда өнеркәсіптік-инновациялық қызмет субъектілеріне мемлекеттік ынталандыру шараларын ұсынуға қатысады;</w:t>
      </w:r>
    </w:p>
    <w:bookmarkEnd w:id="218"/>
    <w:bookmarkStart w:name="z221" w:id="219"/>
    <w:p>
      <w:pPr>
        <w:spacing w:after="0"/>
        <w:ind w:left="0"/>
        <w:jc w:val="both"/>
      </w:pPr>
      <w:r>
        <w:rPr>
          <w:rFonts w:ascii="Times New Roman"/>
          <w:b w:val="false"/>
          <w:i w:val="false"/>
          <w:color w:val="000000"/>
          <w:sz w:val="28"/>
        </w:rPr>
        <w:t>
      170) өнеркәсіптік даму саласындағы ұлттық даму институтының ұсынатын мемлекеттік ынталандыру шараларын іске асыру туралы есебін қарастырады және оған талдау жүргізеді;</w:t>
      </w:r>
    </w:p>
    <w:bookmarkEnd w:id="219"/>
    <w:bookmarkStart w:name="z222" w:id="220"/>
    <w:p>
      <w:pPr>
        <w:spacing w:after="0"/>
        <w:ind w:left="0"/>
        <w:jc w:val="both"/>
      </w:pPr>
      <w:r>
        <w:rPr>
          <w:rFonts w:ascii="Times New Roman"/>
          <w:b w:val="false"/>
          <w:i w:val="false"/>
          <w:color w:val="000000"/>
          <w:sz w:val="28"/>
        </w:rPr>
        <w:t>
      171) құзыреті шеңберінде Қазақстан Республикасындағы мемлекеттік жоспарлау жүйесінің құжаттарын іске асыруды қамтамасыз етеді;</w:t>
      </w:r>
    </w:p>
    <w:bookmarkEnd w:id="220"/>
    <w:bookmarkStart w:name="z223" w:id="221"/>
    <w:p>
      <w:pPr>
        <w:spacing w:after="0"/>
        <w:ind w:left="0"/>
        <w:jc w:val="both"/>
      </w:pPr>
      <w:r>
        <w:rPr>
          <w:rFonts w:ascii="Times New Roman"/>
          <w:b w:val="false"/>
          <w:i w:val="false"/>
          <w:color w:val="000000"/>
          <w:sz w:val="28"/>
        </w:rPr>
        <w:t>
      172)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1"/>
    <w:bookmarkStart w:name="z224" w:id="222"/>
    <w:p>
      <w:pPr>
        <w:spacing w:after="0"/>
        <w:ind w:left="0"/>
        <w:jc w:val="both"/>
      </w:pPr>
      <w:r>
        <w:rPr>
          <w:rFonts w:ascii="Times New Roman"/>
          <w:b w:val="false"/>
          <w:i w:val="false"/>
          <w:color w:val="000000"/>
          <w:sz w:val="28"/>
        </w:rPr>
        <w:t>
      173)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2"/>
    <w:bookmarkStart w:name="z225" w:id="223"/>
    <w:p>
      <w:pPr>
        <w:spacing w:after="0"/>
        <w:ind w:left="0"/>
        <w:jc w:val="both"/>
      </w:pPr>
      <w:r>
        <w:rPr>
          <w:rFonts w:ascii="Times New Roman"/>
          <w:b w:val="false"/>
          <w:i w:val="false"/>
          <w:color w:val="000000"/>
          <w:sz w:val="28"/>
        </w:rPr>
        <w:t>
      174)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келісімді жасасу қағидалары мен шарттарын, сондай-ақ өзгерту және бұзу үшін негіздер мен оның үлгілік нысанын әзірлейді;</w:t>
      </w:r>
    </w:p>
    <w:bookmarkEnd w:id="223"/>
    <w:bookmarkStart w:name="z226" w:id="224"/>
    <w:p>
      <w:pPr>
        <w:spacing w:after="0"/>
        <w:ind w:left="0"/>
        <w:jc w:val="both"/>
      </w:pPr>
      <w:r>
        <w:rPr>
          <w:rFonts w:ascii="Times New Roman"/>
          <w:b w:val="false"/>
          <w:i w:val="false"/>
          <w:color w:val="000000"/>
          <w:sz w:val="28"/>
        </w:rPr>
        <w:t>
      175) өндірушілердің ауыл шаруашылығы техникасын, көлік құралдарын, көлік құралдарына және (немесе) ауыл шаруашылығы техникасына құрамдастарды өнеркәсіптік құрастыру туралы келісім жасасу бойынша өтініштерін қарастырады;</w:t>
      </w:r>
    </w:p>
    <w:bookmarkEnd w:id="224"/>
    <w:bookmarkStart w:name="z227" w:id="225"/>
    <w:p>
      <w:pPr>
        <w:spacing w:after="0"/>
        <w:ind w:left="0"/>
        <w:jc w:val="both"/>
      </w:pPr>
      <w:r>
        <w:rPr>
          <w:rFonts w:ascii="Times New Roman"/>
          <w:b w:val="false"/>
          <w:i w:val="false"/>
          <w:color w:val="000000"/>
          <w:sz w:val="28"/>
        </w:rPr>
        <w:t>
      176) жасалған ауыл шаруашылығы техникасын, көлік құралдарын, көлік құралдарына және (немесе) ауыл шаруашылығы техникасына құрамдастарды өнеркәсіптік құрастыру туралы келісімдерді есепке алуды жүзеге асырады;</w:t>
      </w:r>
    </w:p>
    <w:bookmarkEnd w:id="225"/>
    <w:bookmarkStart w:name="z228" w:id="226"/>
    <w:p>
      <w:pPr>
        <w:spacing w:after="0"/>
        <w:ind w:left="0"/>
        <w:jc w:val="both"/>
      </w:pPr>
      <w:r>
        <w:rPr>
          <w:rFonts w:ascii="Times New Roman"/>
          <w:b w:val="false"/>
          <w:i w:val="false"/>
          <w:color w:val="000000"/>
          <w:sz w:val="28"/>
        </w:rPr>
        <w:t>
      177) Еуразиялық экономикалық одаққа қатысушы елдердің және Қазақстан Республикасының аумағында өндірілетін көлік құралына көлік құралдарын өндіру кезінде бұйымдар мен құрауыштарды, сондай-ақ көлік құралдарын құрастыру жөніндегі технологиялық операцияларды және өзге де талаптарды қолдануды бағалауды жүргізеді;</w:t>
      </w:r>
    </w:p>
    <w:bookmarkEnd w:id="226"/>
    <w:bookmarkStart w:name="z229" w:id="227"/>
    <w:p>
      <w:pPr>
        <w:spacing w:after="0"/>
        <w:ind w:left="0"/>
        <w:jc w:val="both"/>
      </w:pPr>
      <w:r>
        <w:rPr>
          <w:rFonts w:ascii="Times New Roman"/>
          <w:b w:val="false"/>
          <w:i w:val="false"/>
          <w:color w:val="000000"/>
          <w:sz w:val="28"/>
        </w:rPr>
        <w:t>
      178) өнеркәсіптік гранттар беру қағидаларын әзірлейді;</w:t>
      </w:r>
    </w:p>
    <w:bookmarkEnd w:id="227"/>
    <w:bookmarkStart w:name="z230" w:id="228"/>
    <w:p>
      <w:pPr>
        <w:spacing w:after="0"/>
        <w:ind w:left="0"/>
        <w:jc w:val="both"/>
      </w:pPr>
      <w:r>
        <w:rPr>
          <w:rFonts w:ascii="Times New Roman"/>
          <w:b w:val="false"/>
          <w:i w:val="false"/>
          <w:color w:val="000000"/>
          <w:sz w:val="28"/>
        </w:rPr>
        <w:t>
      179) өнеркәсіптік гранттарды ұсынуға қатысады;</w:t>
      </w:r>
    </w:p>
    <w:bookmarkEnd w:id="228"/>
    <w:bookmarkStart w:name="z231" w:id="229"/>
    <w:p>
      <w:pPr>
        <w:spacing w:after="0"/>
        <w:ind w:left="0"/>
        <w:jc w:val="both"/>
      </w:pPr>
      <w:r>
        <w:rPr>
          <w:rFonts w:ascii="Times New Roman"/>
          <w:b w:val="false"/>
          <w:i w:val="false"/>
          <w:color w:val="000000"/>
          <w:sz w:val="28"/>
        </w:rPr>
        <w:t>
      180) өнеркәсіптік грант беру туралы немесе оны өтініш берушіге беруден бас тарту туралы өнеркәсіптік гранттар беру жөніндегі сараптамалық Комиссияның шешімін келіседі;</w:t>
      </w:r>
    </w:p>
    <w:bookmarkEnd w:id="229"/>
    <w:bookmarkStart w:name="z232" w:id="230"/>
    <w:p>
      <w:pPr>
        <w:spacing w:after="0"/>
        <w:ind w:left="0"/>
        <w:jc w:val="both"/>
      </w:pPr>
      <w:r>
        <w:rPr>
          <w:rFonts w:ascii="Times New Roman"/>
          <w:b w:val="false"/>
          <w:i w:val="false"/>
          <w:color w:val="000000"/>
          <w:sz w:val="28"/>
        </w:rPr>
        <w:t>
      181) өнеркәсіптік гранттар беруді ақпараттық қамтамасыз етуді жүзеге асырады;</w:t>
      </w:r>
    </w:p>
    <w:bookmarkEnd w:id="230"/>
    <w:bookmarkStart w:name="z233" w:id="231"/>
    <w:p>
      <w:pPr>
        <w:spacing w:after="0"/>
        <w:ind w:left="0"/>
        <w:jc w:val="both"/>
      </w:pPr>
      <w:r>
        <w:rPr>
          <w:rFonts w:ascii="Times New Roman"/>
          <w:b w:val="false"/>
          <w:i w:val="false"/>
          <w:color w:val="000000"/>
          <w:sz w:val="28"/>
        </w:rPr>
        <w:t>
      182) басым тауарлар тізбесін әзірлейді;</w:t>
      </w:r>
    </w:p>
    <w:bookmarkEnd w:id="231"/>
    <w:bookmarkStart w:name="z234" w:id="232"/>
    <w:p>
      <w:pPr>
        <w:spacing w:after="0"/>
        <w:ind w:left="0"/>
        <w:jc w:val="both"/>
      </w:pPr>
      <w:r>
        <w:rPr>
          <w:rFonts w:ascii="Times New Roman"/>
          <w:b w:val="false"/>
          <w:i w:val="false"/>
          <w:color w:val="000000"/>
          <w:sz w:val="28"/>
        </w:rPr>
        <w:t>
      183) басым тауарлар тізбесіне енгізу үшін тауарды өңдеп жасау деңгейін бағалау әдістемесін әзірлейді;</w:t>
      </w:r>
    </w:p>
    <w:bookmarkEnd w:id="232"/>
    <w:bookmarkStart w:name="z235" w:id="233"/>
    <w:p>
      <w:pPr>
        <w:spacing w:after="0"/>
        <w:ind w:left="0"/>
        <w:jc w:val="both"/>
      </w:pPr>
      <w:r>
        <w:rPr>
          <w:rFonts w:ascii="Times New Roman"/>
          <w:b w:val="false"/>
          <w:i w:val="false"/>
          <w:color w:val="000000"/>
          <w:sz w:val="28"/>
        </w:rPr>
        <w:t>
      184) өңдеу өнеркәсібінің кәсіпорындарын отандық шикізатпен қамтамасыз ету жөніндегі қағидаларды әзірлейді;</w:t>
      </w:r>
    </w:p>
    <w:bookmarkEnd w:id="233"/>
    <w:bookmarkStart w:name="z236" w:id="234"/>
    <w:p>
      <w:pPr>
        <w:spacing w:after="0"/>
        <w:ind w:left="0"/>
        <w:jc w:val="both"/>
      </w:pPr>
      <w:r>
        <w:rPr>
          <w:rFonts w:ascii="Times New Roman"/>
          <w:b w:val="false"/>
          <w:i w:val="false"/>
          <w:color w:val="000000"/>
          <w:sz w:val="28"/>
        </w:rPr>
        <w:t>
      185) тұрақты негізде отандық шикізатты ұсынуға өтінімдер қабылдауды жүзеге асырады;</w:t>
      </w:r>
    </w:p>
    <w:bookmarkEnd w:id="234"/>
    <w:bookmarkStart w:name="z237" w:id="235"/>
    <w:p>
      <w:pPr>
        <w:spacing w:after="0"/>
        <w:ind w:left="0"/>
        <w:jc w:val="both"/>
      </w:pPr>
      <w:r>
        <w:rPr>
          <w:rFonts w:ascii="Times New Roman"/>
          <w:b w:val="false"/>
          <w:i w:val="false"/>
          <w:color w:val="000000"/>
          <w:sz w:val="28"/>
        </w:rPr>
        <w:t>
      186) отандық шикізатты беруге арналған өтінімді қарайды;</w:t>
      </w:r>
    </w:p>
    <w:bookmarkEnd w:id="235"/>
    <w:bookmarkStart w:name="z238" w:id="236"/>
    <w:p>
      <w:pPr>
        <w:spacing w:after="0"/>
        <w:ind w:left="0"/>
        <w:jc w:val="both"/>
      </w:pPr>
      <w:r>
        <w:rPr>
          <w:rFonts w:ascii="Times New Roman"/>
          <w:b w:val="false"/>
          <w:i w:val="false"/>
          <w:color w:val="000000"/>
          <w:sz w:val="28"/>
        </w:rPr>
        <w:t>
      187) өнеркәсіптік-инновациялық қызмет субъектісімен және отандық шикізатты өндірушімен өңдеуші өнеркәсіп кәсіпорындарын отандық шикізатпен қамтамасыз ету жөніндегі келісім жасасады;</w:t>
      </w:r>
    </w:p>
    <w:bookmarkEnd w:id="236"/>
    <w:bookmarkStart w:name="z239" w:id="237"/>
    <w:p>
      <w:pPr>
        <w:spacing w:after="0"/>
        <w:ind w:left="0"/>
        <w:jc w:val="both"/>
      </w:pPr>
      <w:r>
        <w:rPr>
          <w:rFonts w:ascii="Times New Roman"/>
          <w:b w:val="false"/>
          <w:i w:val="false"/>
          <w:color w:val="000000"/>
          <w:sz w:val="28"/>
        </w:rPr>
        <w:t>
      188) өндірушінің өнеркәсіптік-инновациялық қызмет субъектісімен жасалған шикізатты жеткізу және өнеркәсіптік-инновациялық қызмет субъектісінің өңдеуші өнеркәсіп кәсіпорындарын отандық шикізатпен қамтамасыз ету жөніндегі келісім бойынша алынған отандық шикізатты нысаналы пайдалану жөніндегі шарттарды орындауына мониторинг жүргізеді;</w:t>
      </w:r>
    </w:p>
    <w:bookmarkEnd w:id="237"/>
    <w:bookmarkStart w:name="z240" w:id="238"/>
    <w:p>
      <w:pPr>
        <w:spacing w:after="0"/>
        <w:ind w:left="0"/>
        <w:jc w:val="both"/>
      </w:pPr>
      <w:r>
        <w:rPr>
          <w:rFonts w:ascii="Times New Roman"/>
          <w:b w:val="false"/>
          <w:i w:val="false"/>
          <w:color w:val="000000"/>
          <w:sz w:val="28"/>
        </w:rPr>
        <w:t>
      189) түсті және қара металдардың сынығы мен қалдықтарын жинау (дайындау), сақтау, қайта өңдеу және өткізу жөніндегі қызметті реттеуді:</w:t>
      </w:r>
    </w:p>
    <w:bookmarkEnd w:id="238"/>
    <w:bookmarkStart w:name="z241" w:id="239"/>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әзірлеу;</w:t>
      </w:r>
    </w:p>
    <w:bookmarkEnd w:id="239"/>
    <w:bookmarkStart w:name="z242" w:id="240"/>
    <w:p>
      <w:pPr>
        <w:spacing w:after="0"/>
        <w:ind w:left="0"/>
        <w:jc w:val="both"/>
      </w:pPr>
      <w:r>
        <w:rPr>
          <w:rFonts w:ascii="Times New Roman"/>
          <w:b w:val="false"/>
          <w:i w:val="false"/>
          <w:color w:val="000000"/>
          <w:sz w:val="28"/>
        </w:rPr>
        <w:t>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әзірлеу арқылы жүзеге асырады;</w:t>
      </w:r>
    </w:p>
    <w:bookmarkEnd w:id="240"/>
    <w:bookmarkStart w:name="z243" w:id="241"/>
    <w:p>
      <w:pPr>
        <w:spacing w:after="0"/>
        <w:ind w:left="0"/>
        <w:jc w:val="both"/>
      </w:pPr>
      <w:r>
        <w:rPr>
          <w:rFonts w:ascii="Times New Roman"/>
          <w:b w:val="false"/>
          <w:i w:val="false"/>
          <w:color w:val="000000"/>
          <w:sz w:val="28"/>
        </w:rPr>
        <w:t>
      190) өнеркәсіптік-инновациялық жобаларды қоса қаржыландыруды қоса алғанда, мемлекеттік бюджеттен берілетін қаражат шеңберінде қаржыландыру, лизингтік қаржыландыру шарттары мен тетіктерін әзірлейді;</w:t>
      </w:r>
    </w:p>
    <w:bookmarkEnd w:id="241"/>
    <w:bookmarkStart w:name="z244" w:id="242"/>
    <w:p>
      <w:pPr>
        <w:spacing w:after="0"/>
        <w:ind w:left="0"/>
        <w:jc w:val="both"/>
      </w:pPr>
      <w:r>
        <w:rPr>
          <w:rFonts w:ascii="Times New Roman"/>
          <w:b w:val="false"/>
          <w:i w:val="false"/>
          <w:color w:val="000000"/>
          <w:sz w:val="28"/>
        </w:rPr>
        <w:t>
      191)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бойынша ұсыныстарды қалыптастырады;</w:t>
      </w:r>
    </w:p>
    <w:bookmarkEnd w:id="242"/>
    <w:bookmarkStart w:name="z245" w:id="243"/>
    <w:p>
      <w:pPr>
        <w:spacing w:after="0"/>
        <w:ind w:left="0"/>
        <w:jc w:val="both"/>
      </w:pPr>
      <w:r>
        <w:rPr>
          <w:rFonts w:ascii="Times New Roman"/>
          <w:b w:val="false"/>
          <w:i w:val="false"/>
          <w:color w:val="000000"/>
          <w:sz w:val="28"/>
        </w:rPr>
        <w:t>
      192) өңдеу өнеркәсібінің кәсіпорындарын дуальды оқытуды ұйымдастыру процесіне тартуға жәрдем көрсетеді, оның ішінде дуальды оқыту туралы үшжақты шарттар жасасуға жәрдемдеседі;</w:t>
      </w:r>
    </w:p>
    <w:bookmarkEnd w:id="243"/>
    <w:bookmarkStart w:name="z246" w:id="244"/>
    <w:p>
      <w:pPr>
        <w:spacing w:after="0"/>
        <w:ind w:left="0"/>
        <w:jc w:val="both"/>
      </w:pPr>
      <w:r>
        <w:rPr>
          <w:rFonts w:ascii="Times New Roman"/>
          <w:b w:val="false"/>
          <w:i w:val="false"/>
          <w:color w:val="000000"/>
          <w:sz w:val="28"/>
        </w:rPr>
        <w:t>
      193) өнеркәсіп саласындағы қызмет субъектілерінің ғылыми зерттеулер мен әзірлемелерге деген қажеттіліктері туралы ақпарат жинауды жүзеге асырады;</w:t>
      </w:r>
    </w:p>
    <w:bookmarkEnd w:id="244"/>
    <w:bookmarkStart w:name="z247" w:id="245"/>
    <w:p>
      <w:pPr>
        <w:spacing w:after="0"/>
        <w:ind w:left="0"/>
        <w:jc w:val="both"/>
      </w:pPr>
      <w:r>
        <w:rPr>
          <w:rFonts w:ascii="Times New Roman"/>
          <w:b w:val="false"/>
          <w:i w:val="false"/>
          <w:color w:val="000000"/>
          <w:sz w:val="28"/>
        </w:rPr>
        <w:t>
      194) өзіндік ерекшелігі бар тауарларды бақылау саласындағы мемлекеттік саясатты қалыптастырады және іске асырады;</w:t>
      </w:r>
    </w:p>
    <w:bookmarkEnd w:id="245"/>
    <w:bookmarkStart w:name="z248" w:id="246"/>
    <w:p>
      <w:pPr>
        <w:spacing w:after="0"/>
        <w:ind w:left="0"/>
        <w:jc w:val="both"/>
      </w:pPr>
      <w:r>
        <w:rPr>
          <w:rFonts w:ascii="Times New Roman"/>
          <w:b w:val="false"/>
          <w:i w:val="false"/>
          <w:color w:val="000000"/>
          <w:sz w:val="28"/>
        </w:rPr>
        <w:t>
      195)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бақылайды;</w:t>
      </w:r>
    </w:p>
    <w:bookmarkEnd w:id="246"/>
    <w:bookmarkStart w:name="z249" w:id="247"/>
    <w:p>
      <w:pPr>
        <w:spacing w:after="0"/>
        <w:ind w:left="0"/>
        <w:jc w:val="both"/>
      </w:pPr>
      <w:r>
        <w:rPr>
          <w:rFonts w:ascii="Times New Roman"/>
          <w:b w:val="false"/>
          <w:i w:val="false"/>
          <w:color w:val="000000"/>
          <w:sz w:val="28"/>
        </w:rPr>
        <w:t>
      196) мыналарды:</w:t>
      </w:r>
    </w:p>
    <w:bookmarkEnd w:id="247"/>
    <w:bookmarkStart w:name="z250" w:id="248"/>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беру қағидаларын және біліктілік талаптарын;</w:t>
      </w:r>
    </w:p>
    <w:bookmarkEnd w:id="248"/>
    <w:bookmarkStart w:name="z251" w:id="249"/>
    <w:p>
      <w:pPr>
        <w:spacing w:after="0"/>
        <w:ind w:left="0"/>
        <w:jc w:val="both"/>
      </w:pPr>
      <w:r>
        <w:rPr>
          <w:rFonts w:ascii="Times New Roman"/>
          <w:b w:val="false"/>
          <w:i w:val="false"/>
          <w:color w:val="000000"/>
          <w:sz w:val="28"/>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w:t>
      </w:r>
    </w:p>
    <w:bookmarkEnd w:id="249"/>
    <w:bookmarkStart w:name="z252" w:id="250"/>
    <w:p>
      <w:pPr>
        <w:spacing w:after="0"/>
        <w:ind w:left="0"/>
        <w:jc w:val="both"/>
      </w:pPr>
      <w:r>
        <w:rPr>
          <w:rFonts w:ascii="Times New Roman"/>
          <w:b w:val="false"/>
          <w:i w:val="false"/>
          <w:color w:val="000000"/>
          <w:sz w:val="28"/>
        </w:rPr>
        <w:t>
      өзіндік ерекшелігі бар тауарлардың транзитіне рұқсат беру қағидаларын және біліктілік талаптарын;</w:t>
      </w:r>
    </w:p>
    <w:bookmarkEnd w:id="250"/>
    <w:bookmarkStart w:name="z253" w:id="251"/>
    <w:p>
      <w:pPr>
        <w:spacing w:after="0"/>
        <w:ind w:left="0"/>
        <w:jc w:val="both"/>
      </w:pPr>
      <w:r>
        <w:rPr>
          <w:rFonts w:ascii="Times New Roman"/>
          <w:b w:val="false"/>
          <w:i w:val="false"/>
          <w:color w:val="000000"/>
          <w:sz w:val="28"/>
        </w:rPr>
        <w:t>
      эксаумақтық кері экспортқа рұқсат беру қағидалары мен біліктілік талаптарын;</w:t>
      </w:r>
    </w:p>
    <w:bookmarkEnd w:id="251"/>
    <w:bookmarkStart w:name="z254" w:id="252"/>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w:t>
      </w:r>
    </w:p>
    <w:bookmarkEnd w:id="252"/>
    <w:bookmarkStart w:name="z255" w:id="253"/>
    <w:p>
      <w:pPr>
        <w:spacing w:after="0"/>
        <w:ind w:left="0"/>
        <w:jc w:val="both"/>
      </w:pPr>
      <w:r>
        <w:rPr>
          <w:rFonts w:ascii="Times New Roman"/>
          <w:b w:val="false"/>
          <w:i w:val="false"/>
          <w:color w:val="000000"/>
          <w:sz w:val="28"/>
        </w:rPr>
        <w:t>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w:t>
      </w:r>
    </w:p>
    <w:bookmarkEnd w:id="253"/>
    <w:bookmarkStart w:name="z256" w:id="254"/>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w:t>
      </w:r>
    </w:p>
    <w:bookmarkEnd w:id="254"/>
    <w:bookmarkStart w:name="z257" w:id="255"/>
    <w:p>
      <w:pPr>
        <w:spacing w:after="0"/>
        <w:ind w:left="0"/>
        <w:jc w:val="both"/>
      </w:pPr>
      <w:r>
        <w:rPr>
          <w:rFonts w:ascii="Times New Roman"/>
          <w:b w:val="false"/>
          <w:i w:val="false"/>
          <w:color w:val="000000"/>
          <w:sz w:val="28"/>
        </w:rPr>
        <w:t>
      өзіндік ерекшелігі бар тауарларды сәйкестендіруді жүргізу қағидаларын;</w:t>
      </w:r>
    </w:p>
    <w:bookmarkEnd w:id="255"/>
    <w:bookmarkStart w:name="z258" w:id="256"/>
    <w:p>
      <w:pPr>
        <w:spacing w:after="0"/>
        <w:ind w:left="0"/>
        <w:jc w:val="both"/>
      </w:pPr>
      <w:r>
        <w:rPr>
          <w:rFonts w:ascii="Times New Roman"/>
          <w:b w:val="false"/>
          <w:i w:val="false"/>
          <w:color w:val="000000"/>
          <w:sz w:val="28"/>
        </w:rPr>
        <w:t>
      өзіндік ерекшелігі бар тауарлармен жасалатын сыртқы экономикалық мәмілелердің есебін жүргізу қағидаларын;</w:t>
      </w:r>
    </w:p>
    <w:bookmarkEnd w:id="256"/>
    <w:bookmarkStart w:name="z259" w:id="257"/>
    <w:p>
      <w:pPr>
        <w:spacing w:after="0"/>
        <w:ind w:left="0"/>
        <w:jc w:val="both"/>
      </w:pPr>
      <w:r>
        <w:rPr>
          <w:rFonts w:ascii="Times New Roman"/>
          <w:b w:val="false"/>
          <w:i w:val="false"/>
          <w:color w:val="000000"/>
          <w:sz w:val="28"/>
        </w:rPr>
        <w:t>
      бәрін қамтитын бақылау өлшемшарттарын;</w:t>
      </w:r>
    </w:p>
    <w:bookmarkEnd w:id="257"/>
    <w:bookmarkStart w:name="z260" w:id="258"/>
    <w:p>
      <w:pPr>
        <w:spacing w:after="0"/>
        <w:ind w:left="0"/>
        <w:jc w:val="both"/>
      </w:pPr>
      <w:r>
        <w:rPr>
          <w:rFonts w:ascii="Times New Roman"/>
          <w:b w:val="false"/>
          <w:i w:val="false"/>
          <w:color w:val="000000"/>
          <w:sz w:val="28"/>
        </w:rPr>
        <w:t>
      өзіндік ерекшелігі бар тауарларды бақылаудың фирмаішілік жүйесін құру және жүргізу жөніндегі әдістемелік ұсынымдарды;</w:t>
      </w:r>
    </w:p>
    <w:bookmarkEnd w:id="258"/>
    <w:bookmarkStart w:name="z261" w:id="259"/>
    <w:p>
      <w:pPr>
        <w:spacing w:after="0"/>
        <w:ind w:left="0"/>
        <w:jc w:val="both"/>
      </w:pPr>
      <w:r>
        <w:rPr>
          <w:rFonts w:ascii="Times New Roman"/>
          <w:b w:val="false"/>
          <w:i w:val="false"/>
          <w:color w:val="000000"/>
          <w:sz w:val="28"/>
        </w:rPr>
        <w:t>
      бақылау тізімін;</w:t>
      </w:r>
    </w:p>
    <w:bookmarkEnd w:id="259"/>
    <w:bookmarkStart w:name="z262" w:id="260"/>
    <w:p>
      <w:pPr>
        <w:spacing w:after="0"/>
        <w:ind w:left="0"/>
        <w:jc w:val="both"/>
      </w:pPr>
      <w:r>
        <w:rPr>
          <w:rFonts w:ascii="Times New Roman"/>
          <w:b w:val="false"/>
          <w:i w:val="false"/>
          <w:color w:val="000000"/>
          <w:sz w:val="28"/>
        </w:rPr>
        <w:t>
      уәкілетті органның өзіндік ерекшелігі бар тауарларды бақылау жүйесінің мемлекеттік органдарымен ақпараттық өзара іс-қимыл тәртібін әзірлейді;</w:t>
      </w:r>
    </w:p>
    <w:bookmarkEnd w:id="260"/>
    <w:bookmarkStart w:name="z263" w:id="261"/>
    <w:p>
      <w:pPr>
        <w:spacing w:after="0"/>
        <w:ind w:left="0"/>
        <w:jc w:val="both"/>
      </w:pPr>
      <w:r>
        <w:rPr>
          <w:rFonts w:ascii="Times New Roman"/>
          <w:b w:val="false"/>
          <w:i w:val="false"/>
          <w:color w:val="000000"/>
          <w:sz w:val="28"/>
        </w:rPr>
        <w:t>
      197) мыналарды:</w:t>
      </w:r>
    </w:p>
    <w:bookmarkEnd w:id="261"/>
    <w:bookmarkStart w:name="z264" w:id="262"/>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62"/>
    <w:bookmarkStart w:name="z265" w:id="263"/>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63"/>
    <w:bookmarkStart w:name="z266" w:id="264"/>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64"/>
    <w:bookmarkStart w:name="z267" w:id="265"/>
    <w:p>
      <w:pPr>
        <w:spacing w:after="0"/>
        <w:ind w:left="0"/>
        <w:jc w:val="both"/>
      </w:pPr>
      <w:r>
        <w:rPr>
          <w:rFonts w:ascii="Times New Roman"/>
          <w:b w:val="false"/>
          <w:i w:val="false"/>
          <w:color w:val="000000"/>
          <w:sz w:val="28"/>
        </w:rPr>
        <w:t>
      эксаумақтық кері экспортқа рұқсат;</w:t>
      </w:r>
    </w:p>
    <w:bookmarkEnd w:id="265"/>
    <w:bookmarkStart w:name="z268" w:id="266"/>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66"/>
    <w:bookmarkStart w:name="z269" w:id="267"/>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67"/>
    <w:bookmarkStart w:name="z270" w:id="268"/>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68"/>
    <w:bookmarkStart w:name="z271" w:id="269"/>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асырады;</w:t>
      </w:r>
    </w:p>
    <w:bookmarkEnd w:id="269"/>
    <w:bookmarkStart w:name="z272" w:id="270"/>
    <w:p>
      <w:pPr>
        <w:spacing w:after="0"/>
        <w:ind w:left="0"/>
        <w:jc w:val="both"/>
      </w:pPr>
      <w:r>
        <w:rPr>
          <w:rFonts w:ascii="Times New Roman"/>
          <w:b w:val="false"/>
          <w:i w:val="false"/>
          <w:color w:val="000000"/>
          <w:sz w:val="28"/>
        </w:rPr>
        <w:t>
      198) өзіндік ерекшелігі бар тауарларды бақылау саласындағы халықаралық ынтымақтастықты жүзеге асырады;</w:t>
      </w:r>
    </w:p>
    <w:bookmarkEnd w:id="270"/>
    <w:bookmarkStart w:name="z273" w:id="271"/>
    <w:p>
      <w:pPr>
        <w:spacing w:after="0"/>
        <w:ind w:left="0"/>
        <w:jc w:val="both"/>
      </w:pPr>
      <w:r>
        <w:rPr>
          <w:rFonts w:ascii="Times New Roman"/>
          <w:b w:val="false"/>
          <w:i w:val="false"/>
          <w:color w:val="000000"/>
          <w:sz w:val="28"/>
        </w:rPr>
        <w:t>
      199) өзіндік ерекшелігі бар тауарларды бақылау жүйесінің мемлекеттік органдарымен ақпараттық өзара іс-қимылды жүзеге асырады;</w:t>
      </w:r>
    </w:p>
    <w:bookmarkEnd w:id="271"/>
    <w:bookmarkStart w:name="z274" w:id="272"/>
    <w:p>
      <w:pPr>
        <w:spacing w:after="0"/>
        <w:ind w:left="0"/>
        <w:jc w:val="both"/>
      </w:pPr>
      <w:r>
        <w:rPr>
          <w:rFonts w:ascii="Times New Roman"/>
          <w:b w:val="false"/>
          <w:i w:val="false"/>
          <w:color w:val="000000"/>
          <w:sz w:val="28"/>
        </w:rPr>
        <w:t>
      200) өзіндік ерекшелігі бар тауарларды бақылау саласында мемлекеттік бақылауды жүзеге асырады;</w:t>
      </w:r>
    </w:p>
    <w:bookmarkEnd w:id="272"/>
    <w:bookmarkStart w:name="z275" w:id="273"/>
    <w:p>
      <w:pPr>
        <w:spacing w:after="0"/>
        <w:ind w:left="0"/>
        <w:jc w:val="both"/>
      </w:pPr>
      <w:r>
        <w:rPr>
          <w:rFonts w:ascii="Times New Roman"/>
          <w:b w:val="false"/>
          <w:i w:val="false"/>
          <w:color w:val="000000"/>
          <w:sz w:val="28"/>
        </w:rPr>
        <w:t>
      201) эксаумақтық делдалдық қызметтер немесе техникалық көмек көрсететін Қазақстан Республикасы жеке және заңды тұлғаларының тізімін жүргізеді;</w:t>
      </w:r>
    </w:p>
    <w:bookmarkEnd w:id="273"/>
    <w:bookmarkStart w:name="z276" w:id="274"/>
    <w:p>
      <w:pPr>
        <w:spacing w:after="0"/>
        <w:ind w:left="0"/>
        <w:jc w:val="both"/>
      </w:pPr>
      <w:r>
        <w:rPr>
          <w:rFonts w:ascii="Times New Roman"/>
          <w:b w:val="false"/>
          <w:i w:val="false"/>
          <w:color w:val="000000"/>
          <w:sz w:val="28"/>
        </w:rPr>
        <w:t>
      202) өзіндік ерекшелігі бар тауарларды бақылау саласындағы рұқсаттардың қолданысын тоқтата тұрады немесе тоқтатады;</w:t>
      </w:r>
    </w:p>
    <w:bookmarkEnd w:id="274"/>
    <w:bookmarkStart w:name="z277" w:id="275"/>
    <w:p>
      <w:pPr>
        <w:spacing w:after="0"/>
        <w:ind w:left="0"/>
        <w:jc w:val="both"/>
      </w:pPr>
      <w:r>
        <w:rPr>
          <w:rFonts w:ascii="Times New Roman"/>
          <w:b w:val="false"/>
          <w:i w:val="false"/>
          <w:color w:val="000000"/>
          <w:sz w:val="28"/>
        </w:rPr>
        <w:t>
      203)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жүргізеді;</w:t>
      </w:r>
    </w:p>
    <w:bookmarkEnd w:id="275"/>
    <w:bookmarkStart w:name="z278" w:id="276"/>
    <w:p>
      <w:pPr>
        <w:spacing w:after="0"/>
        <w:ind w:left="0"/>
        <w:jc w:val="both"/>
      </w:pPr>
      <w:r>
        <w:rPr>
          <w:rFonts w:ascii="Times New Roman"/>
          <w:b w:val="false"/>
          <w:i w:val="false"/>
          <w:color w:val="000000"/>
          <w:sz w:val="28"/>
        </w:rPr>
        <w:t>
      204) қосарланған мақсаттағы тауарлардың немесе ұлттық қауіпсіздікті қамтамасыз ету үшін бақыланатын тауарлардың экспортына жалпы лицензияларды орындау жөніндегі құжаттарды қарастырады және оған талдау жүргізеді;</w:t>
      </w:r>
    </w:p>
    <w:bookmarkEnd w:id="276"/>
    <w:bookmarkStart w:name="z279" w:id="277"/>
    <w:p>
      <w:pPr>
        <w:spacing w:after="0"/>
        <w:ind w:left="0"/>
        <w:jc w:val="both"/>
      </w:pPr>
      <w:r>
        <w:rPr>
          <w:rFonts w:ascii="Times New Roman"/>
          <w:b w:val="false"/>
          <w:i w:val="false"/>
          <w:color w:val="000000"/>
          <w:sz w:val="28"/>
        </w:rPr>
        <w:t>
      205) алушы елдің кепілдік міндеттемесінің төлнұсқалығын уәкілетті орган айқындаған жағдайларда айқындайды;</w:t>
      </w:r>
    </w:p>
    <w:bookmarkEnd w:id="277"/>
    <w:bookmarkStart w:name="z280" w:id="278"/>
    <w:p>
      <w:pPr>
        <w:spacing w:after="0"/>
        <w:ind w:left="0"/>
        <w:jc w:val="both"/>
      </w:pPr>
      <w:r>
        <w:rPr>
          <w:rFonts w:ascii="Times New Roman"/>
          <w:b w:val="false"/>
          <w:i w:val="false"/>
          <w:color w:val="000000"/>
          <w:sz w:val="28"/>
        </w:rPr>
        <w:t>
      206) Қазақстан Республикасының заңды тұлғаларына өзіндік ерекшелігі бар тауарларды бақылаудың фирмаішілік жүйелерін құруға жәрдемдеседі және оларға қажетті ақпараттық-әдістемелік көмек көрсетеді;</w:t>
      </w:r>
    </w:p>
    <w:bookmarkEnd w:id="278"/>
    <w:bookmarkStart w:name="z281" w:id="279"/>
    <w:p>
      <w:pPr>
        <w:spacing w:after="0"/>
        <w:ind w:left="0"/>
        <w:jc w:val="both"/>
      </w:pPr>
      <w:r>
        <w:rPr>
          <w:rFonts w:ascii="Times New Roman"/>
          <w:b w:val="false"/>
          <w:i w:val="false"/>
          <w:color w:val="000000"/>
          <w:sz w:val="28"/>
        </w:rPr>
        <w:t>
      207) өзінің интернет-ресурсында эксаумақтық делдалдық қызметтер мен техникалық көмек көрсететін Қазақстан Республикасының жеке және заңды тұлғаларының тізімін, Қазақстан Республикасының өзіндік ерекшелігі бар тауарларды бақылау саласындағы заңнамасын бұзушылықтарға жол берген Қазақстан Республикасының жеке және заңды тұлғаларының және шетелдік тұлғалардың тізімдерін орналастырады;</w:t>
      </w:r>
    </w:p>
    <w:bookmarkEnd w:id="279"/>
    <w:bookmarkStart w:name="z282" w:id="280"/>
    <w:p>
      <w:pPr>
        <w:spacing w:after="0"/>
        <w:ind w:left="0"/>
        <w:jc w:val="both"/>
      </w:pPr>
      <w:r>
        <w:rPr>
          <w:rFonts w:ascii="Times New Roman"/>
          <w:b w:val="false"/>
          <w:i w:val="false"/>
          <w:color w:val="000000"/>
          <w:sz w:val="28"/>
        </w:rPr>
        <w:t>
      208)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әзірлейді;</w:t>
      </w:r>
    </w:p>
    <w:bookmarkEnd w:id="280"/>
    <w:bookmarkStart w:name="z283" w:id="281"/>
    <w:p>
      <w:pPr>
        <w:spacing w:after="0"/>
        <w:ind w:left="0"/>
        <w:jc w:val="both"/>
      </w:pPr>
      <w:r>
        <w:rPr>
          <w:rFonts w:ascii="Times New Roman"/>
          <w:b w:val="false"/>
          <w:i w:val="false"/>
          <w:color w:val="000000"/>
          <w:sz w:val="28"/>
        </w:rPr>
        <w:t>
      209)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беруді жүзеге асырады;</w:t>
      </w:r>
    </w:p>
    <w:bookmarkEnd w:id="281"/>
    <w:bookmarkStart w:name="z284" w:id="282"/>
    <w:p>
      <w:pPr>
        <w:spacing w:after="0"/>
        <w:ind w:left="0"/>
        <w:jc w:val="both"/>
      </w:pPr>
      <w:r>
        <w:rPr>
          <w:rFonts w:ascii="Times New Roman"/>
          <w:b w:val="false"/>
          <w:i w:val="false"/>
          <w:color w:val="000000"/>
          <w:sz w:val="28"/>
        </w:rPr>
        <w:t>
      210) тауарларды қайта өңдеу шарттары туралы қорытынды беруді өз құзыреті шегінде жүзеге асырады;</w:t>
      </w:r>
    </w:p>
    <w:bookmarkEnd w:id="282"/>
    <w:bookmarkStart w:name="z285" w:id="283"/>
    <w:p>
      <w:pPr>
        <w:spacing w:after="0"/>
        <w:ind w:left="0"/>
        <w:jc w:val="both"/>
      </w:pPr>
      <w:r>
        <w:rPr>
          <w:rFonts w:ascii="Times New Roman"/>
          <w:b w:val="false"/>
          <w:i w:val="false"/>
          <w:color w:val="000000"/>
          <w:sz w:val="28"/>
        </w:rPr>
        <w:t>
      211) "Тау-кен және химия өндірістерін пайдалану жөніндегі қызметті жүзеге асыруға арналған лицензия беру" мемлекеттік қызметті көрсету қағидаларын әзірлейді;</w:t>
      </w:r>
    </w:p>
    <w:bookmarkEnd w:id="283"/>
    <w:bookmarkStart w:name="z286" w:id="284"/>
    <w:p>
      <w:pPr>
        <w:spacing w:after="0"/>
        <w:ind w:left="0"/>
        <w:jc w:val="both"/>
      </w:pPr>
      <w:r>
        <w:rPr>
          <w:rFonts w:ascii="Times New Roman"/>
          <w:b w:val="false"/>
          <w:i w:val="false"/>
          <w:color w:val="000000"/>
          <w:sz w:val="28"/>
        </w:rPr>
        <w:t>
      212) тау-кен және химия өндірістерін пайдалану жөніндегі қызметті жүзеге асыруға арналған лицензия беруді жүзеге асырады;</w:t>
      </w:r>
    </w:p>
    <w:bookmarkEnd w:id="284"/>
    <w:bookmarkStart w:name="z287" w:id="285"/>
    <w:p>
      <w:pPr>
        <w:spacing w:after="0"/>
        <w:ind w:left="0"/>
        <w:jc w:val="both"/>
      </w:pPr>
      <w:r>
        <w:rPr>
          <w:rFonts w:ascii="Times New Roman"/>
          <w:b w:val="false"/>
          <w:i w:val="false"/>
          <w:color w:val="000000"/>
          <w:sz w:val="28"/>
        </w:rPr>
        <w:t>
      213) "Уларды өндіру, өңдеу, сатып алу, сақтау, өткізу, пайдалану, жою жөніндегі қызметті жүзеге асыруға лицензия беру" мемлекеттік қызметті көрсету қағидаларын әзірлейді;</w:t>
      </w:r>
    </w:p>
    <w:bookmarkEnd w:id="285"/>
    <w:bookmarkStart w:name="z288" w:id="286"/>
    <w:p>
      <w:pPr>
        <w:spacing w:after="0"/>
        <w:ind w:left="0"/>
        <w:jc w:val="both"/>
      </w:pPr>
      <w:r>
        <w:rPr>
          <w:rFonts w:ascii="Times New Roman"/>
          <w:b w:val="false"/>
          <w:i w:val="false"/>
          <w:color w:val="000000"/>
          <w:sz w:val="28"/>
        </w:rPr>
        <w:t>
      214) уларды өндіру, өңдеу, сатып алу, сақтау, өткізу, пайдалану, жою жөніндегі қызметті жүзеге асыруға лицензия беруді жүзеге асырады;</w:t>
      </w:r>
    </w:p>
    <w:bookmarkEnd w:id="286"/>
    <w:bookmarkStart w:name="z289" w:id="287"/>
    <w:p>
      <w:pPr>
        <w:spacing w:after="0"/>
        <w:ind w:left="0"/>
        <w:jc w:val="both"/>
      </w:pPr>
      <w:r>
        <w:rPr>
          <w:rFonts w:ascii="Times New Roman"/>
          <w:b w:val="false"/>
          <w:i w:val="false"/>
          <w:color w:val="000000"/>
          <w:sz w:val="28"/>
        </w:rPr>
        <w:t>
      215) "Тауарлардың жекелеген түрлерінің импортына және (немесе) экспортына лицензия беру" мемлекеттік қызмет көрсету қағидаларын әзірлейді;</w:t>
      </w:r>
    </w:p>
    <w:bookmarkEnd w:id="287"/>
    <w:bookmarkStart w:name="z290" w:id="288"/>
    <w:p>
      <w:pPr>
        <w:spacing w:after="0"/>
        <w:ind w:left="0"/>
        <w:jc w:val="both"/>
      </w:pPr>
      <w:r>
        <w:rPr>
          <w:rFonts w:ascii="Times New Roman"/>
          <w:b w:val="false"/>
          <w:i w:val="false"/>
          <w:color w:val="000000"/>
          <w:sz w:val="28"/>
        </w:rPr>
        <w:t>
      216) үшінші елдермен сауда-саттықта тарифтік емес реттеу шаралары қолданылатын тауарлардың бірыңғай тізбесіне енгізілген тауарлардың жекелеген түрлерінің импортына және (немесе) экспортына лицензия беруді жүзеге асырады;</w:t>
      </w:r>
    </w:p>
    <w:bookmarkEnd w:id="288"/>
    <w:bookmarkStart w:name="z291" w:id="289"/>
    <w:p>
      <w:pPr>
        <w:spacing w:after="0"/>
        <w:ind w:left="0"/>
        <w:jc w:val="both"/>
      </w:pPr>
      <w:r>
        <w:rPr>
          <w:rFonts w:ascii="Times New Roman"/>
          <w:b w:val="false"/>
          <w:i w:val="false"/>
          <w:color w:val="000000"/>
          <w:sz w:val="28"/>
        </w:rPr>
        <w:t>
      217) уәкілетті орган айқындаған тәртіппен салалық өз құзыреті шегінде біліктілік шеңберлерін әзірлеуді және (немесе) жаңартуды жүзеге асырады;</w:t>
      </w:r>
    </w:p>
    <w:bookmarkEnd w:id="289"/>
    <w:bookmarkStart w:name="z292" w:id="290"/>
    <w:p>
      <w:pPr>
        <w:spacing w:after="0"/>
        <w:ind w:left="0"/>
        <w:jc w:val="both"/>
      </w:pPr>
      <w:r>
        <w:rPr>
          <w:rFonts w:ascii="Times New Roman"/>
          <w:b w:val="false"/>
          <w:i w:val="false"/>
          <w:color w:val="000000"/>
          <w:sz w:val="28"/>
        </w:rPr>
        <w:t>
      218) уәкілетті орган айқындаған тәртіппен өз құзыреті шегінде кәсіптік стандарттарды әзірлеуді және (немесе) жаңартуды жүзеге асырады;</w:t>
      </w:r>
    </w:p>
    <w:bookmarkEnd w:id="290"/>
    <w:bookmarkStart w:name="z293" w:id="291"/>
    <w:p>
      <w:pPr>
        <w:spacing w:after="0"/>
        <w:ind w:left="0"/>
        <w:jc w:val="both"/>
      </w:pPr>
      <w:r>
        <w:rPr>
          <w:rFonts w:ascii="Times New Roman"/>
          <w:b w:val="false"/>
          <w:i w:val="false"/>
          <w:color w:val="000000"/>
          <w:sz w:val="28"/>
        </w:rPr>
        <w:t>
      219)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291"/>
    <w:bookmarkStart w:name="z294" w:id="292"/>
    <w:p>
      <w:pPr>
        <w:spacing w:after="0"/>
        <w:ind w:left="0"/>
        <w:jc w:val="both"/>
      </w:pPr>
      <w:r>
        <w:rPr>
          <w:rFonts w:ascii="Times New Roman"/>
          <w:b w:val="false"/>
          <w:i w:val="false"/>
          <w:color w:val="000000"/>
          <w:sz w:val="28"/>
        </w:rPr>
        <w:t>
      220)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292"/>
    <w:bookmarkStart w:name="z295" w:id="293"/>
    <w:p>
      <w:pPr>
        <w:spacing w:after="0"/>
        <w:ind w:left="0"/>
        <w:jc w:val="both"/>
      </w:pPr>
      <w:r>
        <w:rPr>
          <w:rFonts w:ascii="Times New Roman"/>
          <w:b w:val="false"/>
          <w:i w:val="false"/>
          <w:color w:val="000000"/>
          <w:sz w:val="28"/>
        </w:rPr>
        <w:t>
      221)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293"/>
    <w:bookmarkStart w:name="z296" w:id="294"/>
    <w:p>
      <w:pPr>
        <w:spacing w:after="0"/>
        <w:ind w:left="0"/>
        <w:jc w:val="both"/>
      </w:pPr>
      <w:r>
        <w:rPr>
          <w:rFonts w:ascii="Times New Roman"/>
          <w:b w:val="false"/>
          <w:i w:val="false"/>
          <w:color w:val="000000"/>
          <w:sz w:val="28"/>
        </w:rPr>
        <w:t>
      222)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294"/>
    <w:bookmarkStart w:name="z297" w:id="295"/>
    <w:p>
      <w:pPr>
        <w:spacing w:after="0"/>
        <w:ind w:left="0"/>
        <w:jc w:val="both"/>
      </w:pPr>
      <w:r>
        <w:rPr>
          <w:rFonts w:ascii="Times New Roman"/>
          <w:b w:val="false"/>
          <w:i w:val="false"/>
          <w:color w:val="000000"/>
          <w:sz w:val="28"/>
        </w:rPr>
        <w:t>
      223) уәкілетті орган бекіткен, кәсіптік біліктілік жөніндегі салалық кеңестер туралы үлгілік ереженің негізінде өз құзыреті шегінде кәсіптік біліктілік жөніндегі салалық кеңестер туралы ережелерді әзірлеуді жүзеге асырады;</w:t>
      </w:r>
    </w:p>
    <w:bookmarkEnd w:id="295"/>
    <w:bookmarkStart w:name="z298" w:id="296"/>
    <w:p>
      <w:pPr>
        <w:spacing w:after="0"/>
        <w:ind w:left="0"/>
        <w:jc w:val="both"/>
      </w:pPr>
      <w:r>
        <w:rPr>
          <w:rFonts w:ascii="Times New Roman"/>
          <w:b w:val="false"/>
          <w:i w:val="false"/>
          <w:color w:val="000000"/>
          <w:sz w:val="28"/>
        </w:rPr>
        <w:t>
      224) Қазақстан Республикасының заңдарында, Қазақстан Республикасы Президентінің, Үкіметінің актілерінде және Қазақстан Республикасы Өнеркәсіп және құрылыс министрінің бұйрықтарында көзделген өзге де өкілеттіктерді жүзеге асырады.</w:t>
      </w:r>
    </w:p>
    <w:bookmarkEnd w:id="296"/>
    <w:bookmarkStart w:name="z299" w:id="297"/>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органының қызметін ұйымдастыру кезіндегі оның басшысының мәртебесі және өкілеттіктері</w:t>
      </w:r>
    </w:p>
    <w:bookmarkEnd w:id="297"/>
    <w:bookmarkStart w:name="z300" w:id="298"/>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98"/>
    <w:bookmarkStart w:name="z301" w:id="29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99"/>
    <w:bookmarkStart w:name="z302" w:id="30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00"/>
    <w:bookmarkStart w:name="z303" w:id="301"/>
    <w:p>
      <w:pPr>
        <w:spacing w:after="0"/>
        <w:ind w:left="0"/>
        <w:jc w:val="both"/>
      </w:pPr>
      <w:r>
        <w:rPr>
          <w:rFonts w:ascii="Times New Roman"/>
          <w:b w:val="false"/>
          <w:i w:val="false"/>
          <w:color w:val="000000"/>
          <w:sz w:val="28"/>
        </w:rPr>
        <w:t>
      19. Комитет Төрағасының өкілеттігі:</w:t>
      </w:r>
    </w:p>
    <w:bookmarkEnd w:id="301"/>
    <w:bookmarkStart w:name="z304" w:id="302"/>
    <w:p>
      <w:pPr>
        <w:spacing w:after="0"/>
        <w:ind w:left="0"/>
        <w:jc w:val="both"/>
      </w:pPr>
      <w:r>
        <w:rPr>
          <w:rFonts w:ascii="Times New Roman"/>
          <w:b w:val="false"/>
          <w:i w:val="false"/>
          <w:color w:val="000000"/>
          <w:sz w:val="28"/>
        </w:rPr>
        <w:t>
      1) Комитет туралы ережені әзірлейді және Қазақстан Республикасының Өнеркәсіп және құрылыс министріне бекітуге енгізеді;</w:t>
      </w:r>
    </w:p>
    <w:bookmarkEnd w:id="302"/>
    <w:bookmarkStart w:name="z305" w:id="303"/>
    <w:p>
      <w:pPr>
        <w:spacing w:after="0"/>
        <w:ind w:left="0"/>
        <w:jc w:val="both"/>
      </w:pPr>
      <w:r>
        <w:rPr>
          <w:rFonts w:ascii="Times New Roman"/>
          <w:b w:val="false"/>
          <w:i w:val="false"/>
          <w:color w:val="000000"/>
          <w:sz w:val="28"/>
        </w:rPr>
        <w:t>
      2) Комитеттің құрылымдық бөлімшелерінің ережелерін, Комитет қызметкерлерінің лауазымдық нұсқаулықтарын, Комитеттің жұмыс жоспарын, Комитеттің жұмыс регламентін бекітеді;</w:t>
      </w:r>
    </w:p>
    <w:bookmarkEnd w:id="303"/>
    <w:bookmarkStart w:name="z306" w:id="304"/>
    <w:p>
      <w:pPr>
        <w:spacing w:after="0"/>
        <w:ind w:left="0"/>
        <w:jc w:val="both"/>
      </w:pPr>
      <w:r>
        <w:rPr>
          <w:rFonts w:ascii="Times New Roman"/>
          <w:b w:val="false"/>
          <w:i w:val="false"/>
          <w:color w:val="000000"/>
          <w:sz w:val="28"/>
        </w:rPr>
        <w:t>
      3) Комитеттің құрылымдық бөлімшелері басшыларының және қызметкерлерінің міндеттері мен өкілеттіктерін айқындайды және бекітеді;</w:t>
      </w:r>
    </w:p>
    <w:bookmarkEnd w:id="304"/>
    <w:bookmarkStart w:name="z307" w:id="305"/>
    <w:p>
      <w:pPr>
        <w:spacing w:after="0"/>
        <w:ind w:left="0"/>
        <w:jc w:val="both"/>
      </w:pPr>
      <w:r>
        <w:rPr>
          <w:rFonts w:ascii="Times New Roman"/>
          <w:b w:val="false"/>
          <w:i w:val="false"/>
          <w:color w:val="000000"/>
          <w:sz w:val="28"/>
        </w:rPr>
        <w:t>
      4) өз құзыреті шегінде бұйрықтарға қол қояды;</w:t>
      </w:r>
    </w:p>
    <w:bookmarkEnd w:id="305"/>
    <w:bookmarkStart w:name="z308" w:id="306"/>
    <w:p>
      <w:pPr>
        <w:spacing w:after="0"/>
        <w:ind w:left="0"/>
        <w:jc w:val="both"/>
      </w:pPr>
      <w:r>
        <w:rPr>
          <w:rFonts w:ascii="Times New Roman"/>
          <w:b w:val="false"/>
          <w:i w:val="false"/>
          <w:color w:val="000000"/>
          <w:sz w:val="28"/>
        </w:rPr>
        <w:t>
      5) Комитет қызметкерлерін қызметке тағайындайды және қызметінен босатады;</w:t>
      </w:r>
    </w:p>
    <w:bookmarkEnd w:id="306"/>
    <w:bookmarkStart w:name="z309" w:id="307"/>
    <w:p>
      <w:pPr>
        <w:spacing w:after="0"/>
        <w:ind w:left="0"/>
        <w:jc w:val="both"/>
      </w:pPr>
      <w:r>
        <w:rPr>
          <w:rFonts w:ascii="Times New Roman"/>
          <w:b w:val="false"/>
          <w:i w:val="false"/>
          <w:color w:val="000000"/>
          <w:sz w:val="28"/>
        </w:rPr>
        <w:t>
      6) Комитет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bookmarkEnd w:id="307"/>
    <w:bookmarkStart w:name="z310" w:id="308"/>
    <w:p>
      <w:pPr>
        <w:spacing w:after="0"/>
        <w:ind w:left="0"/>
        <w:jc w:val="both"/>
      </w:pP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өкілдік етеді;</w:t>
      </w:r>
    </w:p>
    <w:bookmarkEnd w:id="308"/>
    <w:bookmarkStart w:name="z311" w:id="309"/>
    <w:p>
      <w:pPr>
        <w:spacing w:after="0"/>
        <w:ind w:left="0"/>
        <w:jc w:val="both"/>
      </w:pPr>
      <w:r>
        <w:rPr>
          <w:rFonts w:ascii="Times New Roman"/>
          <w:b w:val="false"/>
          <w:i w:val="false"/>
          <w:color w:val="000000"/>
          <w:sz w:val="28"/>
        </w:rPr>
        <w:t>
      8) заңнамада белгіленген тәртіппен Комитет қызметкерлерін көтермелейді және тәртіптік жаза қолданады;</w:t>
      </w:r>
    </w:p>
    <w:bookmarkEnd w:id="309"/>
    <w:bookmarkStart w:name="z312" w:id="310"/>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310"/>
    <w:bookmarkStart w:name="z313" w:id="311"/>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bookmarkEnd w:id="311"/>
    <w:bookmarkStart w:name="z314" w:id="312"/>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312"/>
    <w:bookmarkStart w:name="z315" w:id="313"/>
    <w:p>
      <w:pPr>
        <w:spacing w:after="0"/>
        <w:ind w:left="0"/>
        <w:jc w:val="both"/>
      </w:pPr>
      <w:r>
        <w:rPr>
          <w:rFonts w:ascii="Times New Roman"/>
          <w:b w:val="false"/>
          <w:i w:val="false"/>
          <w:color w:val="000000"/>
          <w:sz w:val="28"/>
        </w:rPr>
        <w:t>
      12)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313"/>
    <w:bookmarkStart w:name="z316" w:id="314"/>
    <w:p>
      <w:pPr>
        <w:spacing w:after="0"/>
        <w:ind w:left="0"/>
        <w:jc w:val="both"/>
      </w:pPr>
      <w:r>
        <w:rPr>
          <w:rFonts w:ascii="Times New Roman"/>
          <w:b w:val="false"/>
          <w:i w:val="false"/>
          <w:color w:val="000000"/>
          <w:sz w:val="28"/>
        </w:rPr>
        <w:t>
      13) ведомстволық бағынысты ұйымдардың құрылтай құжаттарын, даму жоспарларын, жылдық қаржылық есептілігін бекітеді;</w:t>
      </w:r>
    </w:p>
    <w:bookmarkEnd w:id="314"/>
    <w:bookmarkStart w:name="z317" w:id="315"/>
    <w:p>
      <w:pPr>
        <w:spacing w:after="0"/>
        <w:ind w:left="0"/>
        <w:jc w:val="both"/>
      </w:pPr>
      <w:r>
        <w:rPr>
          <w:rFonts w:ascii="Times New Roman"/>
          <w:b w:val="false"/>
          <w:i w:val="false"/>
          <w:color w:val="000000"/>
          <w:sz w:val="28"/>
        </w:rPr>
        <w:t>
      14) демалыстар, сыйлықақы беру бойынша бұйрықтарға, Комитеттің ведомстволық бағынысты ұйымдары басшыларына қол қояды;</w:t>
      </w:r>
    </w:p>
    <w:bookmarkEnd w:id="315"/>
    <w:bookmarkStart w:name="z318" w:id="316"/>
    <w:p>
      <w:pPr>
        <w:spacing w:after="0"/>
        <w:ind w:left="0"/>
        <w:jc w:val="both"/>
      </w:pPr>
      <w:r>
        <w:rPr>
          <w:rFonts w:ascii="Times New Roman"/>
          <w:b w:val="false"/>
          <w:i w:val="false"/>
          <w:color w:val="000000"/>
          <w:sz w:val="28"/>
        </w:rPr>
        <w:t>
      15) Комитеттің ведомстволық бағынысты ұйымдары басшылығының іссапарларын келіседі;</w:t>
      </w:r>
    </w:p>
    <w:bookmarkEnd w:id="316"/>
    <w:bookmarkStart w:name="z319" w:id="317"/>
    <w:p>
      <w:pPr>
        <w:spacing w:after="0"/>
        <w:ind w:left="0"/>
        <w:jc w:val="both"/>
      </w:pPr>
      <w:r>
        <w:rPr>
          <w:rFonts w:ascii="Times New Roman"/>
          <w:b w:val="false"/>
          <w:i w:val="false"/>
          <w:color w:val="000000"/>
          <w:sz w:val="28"/>
        </w:rPr>
        <w:t>
      16) Министрліктің басшылығына Комитеттің құрылымы мен штат кестесі бойынша ұсыныстар береді;</w:t>
      </w:r>
    </w:p>
    <w:bookmarkEnd w:id="317"/>
    <w:bookmarkStart w:name="z320" w:id="318"/>
    <w:p>
      <w:pPr>
        <w:spacing w:after="0"/>
        <w:ind w:left="0"/>
        <w:jc w:val="both"/>
      </w:pPr>
      <w:r>
        <w:rPr>
          <w:rFonts w:ascii="Times New Roman"/>
          <w:b w:val="false"/>
          <w:i w:val="false"/>
          <w:color w:val="000000"/>
          <w:sz w:val="28"/>
        </w:rPr>
        <w:t>
      17) азаматтарды қабылдауды жүзеге асырады;</w:t>
      </w:r>
    </w:p>
    <w:bookmarkEnd w:id="318"/>
    <w:bookmarkStart w:name="z321" w:id="319"/>
    <w:p>
      <w:pPr>
        <w:spacing w:after="0"/>
        <w:ind w:left="0"/>
        <w:jc w:val="both"/>
      </w:pPr>
      <w:r>
        <w:rPr>
          <w:rFonts w:ascii="Times New Roman"/>
          <w:b w:val="false"/>
          <w:i w:val="false"/>
          <w:color w:val="000000"/>
          <w:sz w:val="28"/>
        </w:rPr>
        <w:t>
      18) комитеттің тәртіптік, аттестаттау және конкурстық комиссияларының қызметіне жалпы басшылықты жүзеге асырады, атқарушылық және еңбек тәртібінің сақталуын, персоналды басқару қызметінің жұмысын және құжат айналымын ұйымдастыруды бақылайды;</w:t>
      </w:r>
    </w:p>
    <w:bookmarkEnd w:id="319"/>
    <w:bookmarkStart w:name="z322" w:id="320"/>
    <w:p>
      <w:pPr>
        <w:spacing w:after="0"/>
        <w:ind w:left="0"/>
        <w:jc w:val="both"/>
      </w:pPr>
      <w:r>
        <w:rPr>
          <w:rFonts w:ascii="Times New Roman"/>
          <w:b w:val="false"/>
          <w:i w:val="false"/>
          <w:color w:val="000000"/>
          <w:sz w:val="28"/>
        </w:rPr>
        <w:t>
      19) өзінің құзыретіне жатқызылған басқа да мәселелер бойынша шешімдер қабылдайды.</w:t>
      </w:r>
    </w:p>
    <w:bookmarkEnd w:id="320"/>
    <w:bookmarkStart w:name="z323" w:id="32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321"/>
    <w:bookmarkStart w:name="z324" w:id="322"/>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322"/>
    <w:bookmarkStart w:name="z325" w:id="323"/>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органының мүлкі</w:t>
      </w:r>
    </w:p>
    <w:bookmarkEnd w:id="323"/>
    <w:bookmarkStart w:name="z326" w:id="324"/>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4"/>
    <w:bookmarkStart w:name="z327" w:id="325"/>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25"/>
    <w:bookmarkStart w:name="z328" w:id="32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6"/>
    <w:bookmarkStart w:name="z329" w:id="327"/>
    <w:p>
      <w:pPr>
        <w:spacing w:after="0"/>
        <w:ind w:left="0"/>
        <w:jc w:val="left"/>
      </w:pPr>
      <w:r>
        <w:rPr>
          <w:rFonts w:ascii="Times New Roman"/>
          <w:b/>
          <w:i w:val="false"/>
          <w:color w:val="000000"/>
        </w:rPr>
        <w:t xml:space="preserve"> 5-тарау. Комитетті қайта ұйымдастыру және тарату</w:t>
      </w:r>
    </w:p>
    <w:bookmarkEnd w:id="327"/>
    <w:bookmarkStart w:name="z330" w:id="32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28"/>
    <w:bookmarkStart w:name="z331" w:id="329"/>
    <w:p>
      <w:pPr>
        <w:spacing w:after="0"/>
        <w:ind w:left="0"/>
        <w:jc w:val="both"/>
      </w:pPr>
      <w:r>
        <w:rPr>
          <w:rFonts w:ascii="Times New Roman"/>
          <w:b w:val="false"/>
          <w:i w:val="false"/>
          <w:color w:val="000000"/>
          <w:sz w:val="28"/>
        </w:rPr>
        <w:t>
      Комитеттің қарамағындағы ұйымдардың тізбесі</w:t>
      </w:r>
    </w:p>
    <w:bookmarkEnd w:id="329"/>
    <w:bookmarkStart w:name="z332" w:id="330"/>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w:t>
      </w:r>
    </w:p>
    <w:bookmarkEnd w:id="330"/>
    <w:bookmarkStart w:name="z333" w:id="331"/>
    <w:p>
      <w:pPr>
        <w:spacing w:after="0"/>
        <w:ind w:left="0"/>
        <w:jc w:val="both"/>
      </w:pPr>
      <w:r>
        <w:rPr>
          <w:rFonts w:ascii="Times New Roman"/>
          <w:b w:val="false"/>
          <w:i w:val="false"/>
          <w:color w:val="000000"/>
          <w:sz w:val="28"/>
        </w:rPr>
        <w:t>
      2) "Жезқазғансирекмет" шаруашылық жүргізу құқығындағы республикалық мемлекеттік кәсіпорны;</w:t>
      </w:r>
    </w:p>
    <w:bookmarkEnd w:id="331"/>
    <w:bookmarkStart w:name="z334" w:id="332"/>
    <w:p>
      <w:pPr>
        <w:spacing w:after="0"/>
        <w:ind w:left="0"/>
        <w:jc w:val="both"/>
      </w:pPr>
      <w:r>
        <w:rPr>
          <w:rFonts w:ascii="Times New Roman"/>
          <w:b w:val="false"/>
          <w:i w:val="false"/>
          <w:color w:val="000000"/>
          <w:sz w:val="28"/>
        </w:rPr>
        <w:t>
      3)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кәсіпорны;</w:t>
      </w:r>
    </w:p>
    <w:bookmarkEnd w:id="332"/>
    <w:bookmarkStart w:name="z335" w:id="333"/>
    <w:p>
      <w:pPr>
        <w:spacing w:after="0"/>
        <w:ind w:left="0"/>
        <w:jc w:val="both"/>
      </w:pPr>
      <w:r>
        <w:rPr>
          <w:rFonts w:ascii="Times New Roman"/>
          <w:b w:val="false"/>
          <w:i w:val="false"/>
          <w:color w:val="000000"/>
          <w:sz w:val="28"/>
        </w:rPr>
        <w:t>
      4) "Ұлттық технологиялық болжау орталығы" шаруашылық жүргізу құқығындағы республикалық мемлекеттік кәсіпорны;</w:t>
      </w:r>
    </w:p>
    <w:bookmarkEnd w:id="333"/>
    <w:bookmarkStart w:name="z336" w:id="334"/>
    <w:p>
      <w:pPr>
        <w:spacing w:after="0"/>
        <w:ind w:left="0"/>
        <w:jc w:val="both"/>
      </w:pPr>
      <w:r>
        <w:rPr>
          <w:rFonts w:ascii="Times New Roman"/>
          <w:b w:val="false"/>
          <w:i w:val="false"/>
          <w:color w:val="000000"/>
          <w:sz w:val="28"/>
        </w:rPr>
        <w:t>
      5) "Агроинженерия ғылыми-өндірістік орталығы" жауапкершілігі шектеулі серіктестігі.</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