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d08e" w14:textId="27ad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347 "2023-2025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 тамыздағы № 77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347 "2023-2025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- 63459,7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59488,7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Айшуақ ауылдық округінің бюджетіне аудандық бюджеттен 59 488,7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 тамыздағы № 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