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3fa0" w14:textId="0133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291 "2023–2025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100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291 "2023–2025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47 243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11 540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Саркөл ауылдық округ бюджетінде аудандық бюджеттен 35 703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14 қарашадағы № 100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