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63c2b" w14:textId="7963c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маслихатының 2022 жылғы 29 желтоқсандағы № 296 "2023-2025 жылдарға арналған Құмжарған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2023 жылғы 26 шілдедегі № 81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"2023-2025 жылдарға арналған Құмжарған ауылдық округ бюджетін бекіту туралы" 2022 жылғы 29 желтоқсандағы № 296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2023-2025 жылдарға арналған Құмжарған ауылдық округ бюджеті тиісінше 1, 2 және 3 қосымшаларға сәйкес, оның ішінде, 2023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215 517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4 348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211 017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215 707,8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190,8 мың теңге;" 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шілдедегі № 81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296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Құмжарған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Мемлекеттікбасқарудыңжоғарытұрғаноргандарынантүсетінтрансферттер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215 707,8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–Ел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