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445c" w14:textId="d884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Шұңқыркөл ауылдық округінің Новомариновка ауыл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Шұңқыркөл ауылдық округі әкімінің 2023 жылғы 13 шілдедегі № 6 шешімі. Күші жойылды - Ақмола облысы Атбасар ауданы Шұңқыркөл ауылдық округі әкімінің 2024 жылғы 26 наурыздағы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Ақмола облысы Атбасар ауданы Шұңқыркөл ауылдық округі әкімінің 26.03.2024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бас мемлекеттік ветеринариялық-санитариялық инспекторының 2023 жылғы 04 шілдегі № 01-28-312 ұсынысы негізінде, ШЕШІМ: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ауруының анықталуына байланысты Атбасар ауданы Шұңқыркөл ауылдық округінің Новомариновка ауыл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С.Валитова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