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5f22" w14:textId="2225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2022 жылғы 28 қаңтардағы № 23-64 шешімі. Күші жойылды - Жетісу облысы Қаратал аудандық мәслихатының 2023 жылғы 19 қаңтардағы № 42-115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Қаратал аудандық мәслихатының 19.01.2023 </w:t>
      </w:r>
      <w:r>
        <w:rPr>
          <w:rFonts w:ascii="Times New Roman"/>
          <w:b w:val="false"/>
          <w:i w:val="false"/>
          <w:color w:val="ff0000"/>
          <w:sz w:val="28"/>
        </w:rPr>
        <w:t>№ 42-115</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өзгеріс енгізу туралы" Қазақстан Республикасы Президентінің 2021 жылғы 13 желтоқсандағы </w:t>
      </w:r>
      <w:r>
        <w:rPr>
          <w:rFonts w:ascii="Times New Roman"/>
          <w:b w:val="false"/>
          <w:i w:val="false"/>
          <w:color w:val="000000"/>
          <w:sz w:val="28"/>
        </w:rPr>
        <w:t>№ 715</w:t>
      </w:r>
      <w:r>
        <w:rPr>
          <w:rFonts w:ascii="Times New Roman"/>
          <w:b w:val="false"/>
          <w:i w:val="false"/>
          <w:color w:val="000000"/>
          <w:sz w:val="28"/>
        </w:rPr>
        <w:t xml:space="preserve"> Жарлығына сәйкес, Қаратал аудандық мәслихаты ШЕШТІ:</w:t>
      </w:r>
    </w:p>
    <w:bookmarkStart w:name="z8" w:id="1"/>
    <w:p>
      <w:pPr>
        <w:spacing w:after="0"/>
        <w:ind w:left="0"/>
        <w:jc w:val="both"/>
      </w:pPr>
      <w:r>
        <w:rPr>
          <w:rFonts w:ascii="Times New Roman"/>
          <w:b w:val="false"/>
          <w:i w:val="false"/>
          <w:color w:val="000000"/>
          <w:sz w:val="28"/>
        </w:rPr>
        <w:t xml:space="preserve">
      1. Қаратал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"Қаратал аудандық мәслихатының 2021 жылғы 23 шілдедегі "Қаратал аудандық мәслихатының Регламентін бекіту туралы" № 11-36 шешімі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Досымбаева Алия Төлендіқызына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Ж.Теңелбаев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2022 жылғы 28 қаңтардағы № 23-64 шешіміне қосымша</w:t>
            </w:r>
          </w:p>
        </w:tc>
      </w:tr>
    </w:tbl>
    <w:bookmarkStart w:name="z13" w:id="4"/>
    <w:p>
      <w:pPr>
        <w:spacing w:after="0"/>
        <w:ind w:left="0"/>
        <w:jc w:val="left"/>
      </w:pPr>
      <w:r>
        <w:rPr>
          <w:rFonts w:ascii="Times New Roman"/>
          <w:b/>
          <w:i w:val="false"/>
          <w:color w:val="000000"/>
        </w:rPr>
        <w:t xml:space="preserve"> Қаратал аудандық мәслихатының Регламенті </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Қаратал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Қаратал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xml:space="preserve">
       3. Мәслихаттың қызметі Қазақстан Республикасының Конституциясымен,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хатшысы сайланғанға дейін жүргізеді. Аудандық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2"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Аудандық мәслихаттың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аудан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аудан,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Аудан,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103"/>
    <w:bookmarkStart w:name="z113"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ауылдық округ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Ауылдық округ әкімінен кейін сөз мәслихат хатшысына,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 </w:t>
      </w:r>
    </w:p>
    <w:bookmarkEnd w:id="117"/>
    <w:bookmarkStart w:name="z127" w:id="118"/>
    <w:p>
      <w:pPr>
        <w:spacing w:after="0"/>
        <w:ind w:left="0"/>
        <w:jc w:val="left"/>
      </w:pPr>
      <w:r>
        <w:rPr>
          <w:rFonts w:ascii="Times New Roman"/>
          <w:b/>
          <w:i w:val="false"/>
          <w:color w:val="000000"/>
        </w:rPr>
        <w:t xml:space="preserve">  6.1. Мәслихат хатшысы</w:t>
      </w:r>
    </w:p>
    <w:bookmarkEnd w:id="118"/>
    <w:bookmarkStart w:name="z128"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4"/>
    <w:bookmarkStart w:name="z134" w:id="125"/>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xml:space="preserve">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7"/>
    <w:bookmarkStart w:name="z137" w:id="128"/>
    <w:p>
      <w:pPr>
        <w:spacing w:after="0"/>
        <w:ind w:left="0"/>
        <w:jc w:val="left"/>
      </w:pPr>
      <w:r>
        <w:rPr>
          <w:rFonts w:ascii="Times New Roman"/>
          <w:b/>
          <w:i w:val="false"/>
          <w:color w:val="000000"/>
        </w:rPr>
        <w:t xml:space="preserve"> 6.2.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3"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6.3.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6.4. Мәслихаттың есеп комиссиясы</w:t>
      </w:r>
    </w:p>
    <w:bookmarkEnd w:id="154"/>
    <w:bookmarkStart w:name="z164" w:id="155"/>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6.5.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 Депутаттық әдеп қағидалары</w:t>
      </w:r>
    </w:p>
    <w:bookmarkEnd w:id="182"/>
    <w:bookmarkStart w:name="z192" w:id="183"/>
    <w:p>
      <w:pPr>
        <w:spacing w:after="0"/>
        <w:ind w:left="0"/>
        <w:jc w:val="both"/>
      </w:pPr>
      <w:r>
        <w:rPr>
          <w:rFonts w:ascii="Times New Roman"/>
          <w:b w:val="false"/>
          <w:i w:val="false"/>
          <w:color w:val="000000"/>
          <w:sz w:val="28"/>
        </w:rPr>
        <w:t>
       64.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