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5c32" w14:textId="a44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97 "2022-2024 жылдарға арналған Нұра ауылдық округ бюджетін бекіту туралы 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97 "2022-2024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Нұра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- 1 086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