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6e35" w14:textId="3646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143 "2022–2024 жылдарға арналған Темірбек Жүргенов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Темірбек Жүргенов ауылдық округ бюджетін бекіту туралы" 2022 жылғы 11 қаңтардағы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Темірбек Жүргенов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101 666,9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74 213,9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112 629,2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10 962,3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10 962,3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 ,кент 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