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2e561" w14:textId="c92e5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"Федоров ауданы әкімдігінің ветеринария бөлімі" мемлекеттік мекемесінің Ережесін бекіту туралы" аудан әкімдігінің 2015 жылғы 17 ақпандағы № 76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әкімдігінің 2016 жылғы 25 сәуірдегі № 129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актiлер туралы" 2016 жылғы 6 сәуірдегі Қазақстан Республикасы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Федоров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"Федоров ауданы әкімдігінің ветеринария бөлімі" мемлекеттік мекемесінің Ережесін бекіту туралы" аудан әкімдігінің 2015 жылғы 17 ақпандағы № 76 (Нормативтік құқықтық актілерді мемлекеттік тіркеу тізілімінде 2015 жылғы 5 наурызда № 5396 тіркелген, жарияланды 19 наурыз 2015 жылы "Федоровские новости" газетінде)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