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797" w14:textId="2e0d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ауданының шалғайдағы елдi мекендерінде тұратын балаларды жалпы бiлiм беретiн мектептерге тасымалдаудың схемасы мен тәртiбiн бекіту туралы" Сарыағаш ауданы әкімдігінің 2015 жылғы 2 шілдедегі № 351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2015 жылғы 26 қарашадағы № 642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әкімдігінің 2015 жылғы 2 шілдедегі № 351 «Сарыағаш ауданының шалғайдағы елдi мекендерінде тұратын балаларды жалпы бiлiм беретiн мектептерге тасымалдаудың схемасы мен тәртiбiн бекіту туралы» (Нормативтік құқықтық актілерді мемлекеттік тіркеу тізілімінде № 3265 тіркелген, 2015 жылғы 31 шілдеде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Қ.Қыстаубаевқа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Б.Парманов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